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before="120" w:line="276" w:lineRule="auto"/>
        <w:jc w:val="right"/>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Biểu B1.2-TMDA</w:t>
      </w:r>
      <w:r w:rsidDel="00000000" w:rsidR="00000000" w:rsidRPr="00000000">
        <w:rPr>
          <w:rtl w:val="0"/>
        </w:rPr>
      </w:r>
    </w:p>
    <w:p w:rsidR="00000000" w:rsidDel="00000000" w:rsidP="00000000" w:rsidRDefault="00000000" w:rsidRPr="00000000" w14:paraId="00000002">
      <w:pPr>
        <w:shd w:fill="ffffff" w:val="clear"/>
        <w:spacing w:after="0" w:before="120" w:line="276" w:lineRule="auto"/>
        <w:jc w:val="right"/>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06/2021/TT-BKHCN</w:t>
      </w:r>
    </w:p>
    <w:p w:rsidR="00000000" w:rsidDel="00000000" w:rsidP="00000000" w:rsidRDefault="00000000" w:rsidRPr="00000000" w14:paraId="00000003">
      <w:pPr>
        <w:shd w:fill="ffffff" w:val="clea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THUYẾT MINH DỰ ÁN THUỘC CHƯƠNG TRÌNH ĐỔI MỚI CÔNG NGHỆ QUỐC GIA</w:t>
      </w:r>
      <w:r w:rsidDel="00000000" w:rsidR="00000000" w:rsidRPr="00000000">
        <w:rPr>
          <w:rtl w:val="0"/>
        </w:rPr>
      </w:r>
    </w:p>
    <w:p w:rsidR="00000000" w:rsidDel="00000000" w:rsidP="00000000" w:rsidRDefault="00000000" w:rsidRPr="00000000" w14:paraId="00000004">
      <w:pPr>
        <w:shd w:fill="ffffff" w:val="clear"/>
        <w:spacing w:after="12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 THÔNG TIN CHUNG VỀ DỰ ÁN</w:t>
      </w:r>
      <w:r w:rsidDel="00000000" w:rsidR="00000000" w:rsidRPr="00000000">
        <w:rPr>
          <w:rtl w:val="0"/>
        </w:rPr>
      </w:r>
    </w:p>
    <w:tbl>
      <w:tblPr>
        <w:tblStyle w:val="Table1"/>
        <w:tblW w:w="9588.0" w:type="dxa"/>
        <w:jc w:val="center"/>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575"/>
        <w:gridCol w:w="6"/>
        <w:gridCol w:w="4025"/>
        <w:gridCol w:w="4982"/>
        <w:tblGridChange w:id="0">
          <w:tblGrid>
            <w:gridCol w:w="575"/>
            <w:gridCol w:w="6"/>
            <w:gridCol w:w="4025"/>
            <w:gridCol w:w="4982"/>
          </w:tblGrid>
        </w:tblGridChange>
      </w:tblGrid>
      <w:tr>
        <w:trPr>
          <w:cantSplit w:val="0"/>
          <w:tblHeader w:val="0"/>
        </w:trPr>
        <w:tc>
          <w:tcPr>
            <w:gridSpan w:val="2"/>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0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w:t>
            </w:r>
            <w:r w:rsidDel="00000000" w:rsidR="00000000" w:rsidRPr="00000000">
              <w:rPr>
                <w:rtl w:val="0"/>
              </w:rPr>
            </w:r>
          </w:p>
        </w:tc>
        <w:tc>
          <w:tcPr>
            <w:gridSpan w:val="2"/>
            <w:tcBorders>
              <w:top w:color="000000" w:space="0" w:sz="8" w:val="single"/>
              <w:left w:color="000000" w:space="0" w:sz="0" w:val="nil"/>
              <w:bottom w:color="000000" w:space="0" w:sz="0" w:val="nil"/>
              <w:right w:color="000000" w:space="0" w:sz="8" w:val="single"/>
            </w:tcBorders>
            <w:vAlign w:val="top"/>
          </w:tcPr>
          <w:p w:rsidR="00000000" w:rsidDel="00000000" w:rsidP="00000000" w:rsidRDefault="00000000" w:rsidRPr="00000000" w14:paraId="0000000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Tên dự án:</w:t>
            </w: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0" w:val="nil"/>
            </w:tcBorders>
            <w:vAlign w:val="top"/>
          </w:tcPr>
          <w:p w:rsidR="00000000" w:rsidDel="00000000" w:rsidP="00000000" w:rsidRDefault="00000000" w:rsidRPr="00000000" w14:paraId="0000000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0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0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0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Mã số: </w:t>
            </w:r>
            <w:r w:rsidDel="00000000" w:rsidR="00000000" w:rsidRPr="00000000">
              <w:rPr>
                <w:rFonts w:ascii="Times New Roman" w:cs="Times New Roman" w:eastAsia="Times New Roman" w:hAnsi="Times New Roman"/>
                <w:i w:val="1"/>
                <w:iCs w:val="1"/>
                <w:sz w:val="24"/>
                <w:szCs w:val="24"/>
                <w:vertAlign w:val="baseline"/>
                <w:rtl w:val="0"/>
              </w:rPr>
              <w:t xml:space="preserve">(do đơn vị quản lý ghi)</w:t>
            </w: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1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3</w:t>
            </w:r>
            <w:r w:rsidDel="00000000" w:rsidR="00000000" w:rsidRPr="00000000">
              <w:rPr>
                <w:rtl w:val="0"/>
              </w:rPr>
            </w:r>
          </w:p>
        </w:tc>
        <w:tc>
          <w:tcPr>
            <w:gridSpan w:val="2"/>
            <w:tcBorders>
              <w:top w:color="000000" w:space="0" w:sz="0" w:val="nil"/>
              <w:left w:color="000000" w:space="0" w:sz="0" w:val="nil"/>
              <w:bottom w:color="000000" w:space="0" w:sz="0" w:val="nil"/>
              <w:right w:color="000000" w:space="0" w:sz="8" w:val="single"/>
            </w:tcBorders>
            <w:vAlign w:val="top"/>
          </w:tcPr>
          <w:p w:rsidR="00000000" w:rsidDel="00000000" w:rsidP="00000000" w:rsidRDefault="00000000" w:rsidRPr="00000000" w14:paraId="0000001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Thời gian thực hiện: </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tháng</w:t>
            </w:r>
          </w:p>
        </w:tc>
      </w:tr>
      <w:tr>
        <w:trPr>
          <w:cantSplit w:val="0"/>
          <w:tblHeader w:val="0"/>
        </w:trPr>
        <w:tc>
          <w:tcPr>
            <w:gridSpan w:val="2"/>
            <w:tcBorders>
              <w:top w:color="000000" w:space="0" w:sz="0" w:val="nil"/>
              <w:left w:color="000000" w:space="0" w:sz="8" w:val="single"/>
              <w:bottom w:color="000000" w:space="0" w:sz="8" w:val="single"/>
              <w:right w:color="000000" w:space="0" w:sz="0" w:val="nil"/>
            </w:tcBorders>
            <w:vAlign w:val="top"/>
          </w:tcPr>
          <w:p w:rsidR="00000000" w:rsidDel="00000000" w:rsidP="00000000" w:rsidRDefault="00000000" w:rsidRPr="00000000" w14:paraId="0000001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1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Từ tháng    /20... đến tháng     /20...)</w:t>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19">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4</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1B">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kinh phí thực hiện: </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b w:val="1"/>
                <w:bCs w:val="1"/>
                <w:sz w:val="24"/>
                <w:szCs w:val="24"/>
                <w:vertAlign w:val="baseline"/>
                <w:rtl w:val="0"/>
              </w:rPr>
              <w:t xml:space="preserve"> triệu đồng, trong đó:</w:t>
            </w:r>
            <w:r w:rsidDel="00000000" w:rsidR="00000000" w:rsidRPr="00000000">
              <w:rPr>
                <w:rtl w:val="0"/>
              </w:rPr>
            </w:r>
          </w:p>
        </w:tc>
      </w:tr>
      <w:tr>
        <w:trPr>
          <w:cantSplit w:val="0"/>
          <w:tblHeader w:val="0"/>
        </w:trPr>
        <w:tc>
          <w:tcPr>
            <w:gridSpan w:val="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1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Nguồn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2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Kinh phí (Triệu đồng)</w:t>
            </w:r>
            <w:r w:rsidDel="00000000" w:rsidR="00000000" w:rsidRPr="00000000">
              <w:rPr>
                <w:rtl w:val="0"/>
              </w:rPr>
            </w:r>
          </w:p>
        </w:tc>
      </w:tr>
      <w:tr>
        <w:trPr>
          <w:cantSplit w:val="0"/>
          <w:tblHeader w:val="0"/>
        </w:trPr>
        <w:tc>
          <w:tcPr>
            <w:gridSpan w:val="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2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Từ Ngân sách sự nghiệp khoa học</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2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2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Từ nguồn tự có của tổ chức</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2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2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Từ nguồn khác</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2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2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5</w:t>
            </w:r>
            <w:r w:rsidDel="00000000" w:rsidR="00000000" w:rsidRPr="00000000">
              <w:rPr>
                <w:rtl w:val="0"/>
              </w:rPr>
            </w:r>
          </w:p>
        </w:tc>
        <w:tc>
          <w:tcPr>
            <w:gridSpan w:val="2"/>
            <w:tcBorders>
              <w:top w:color="000000" w:space="0" w:sz="0" w:val="nil"/>
              <w:left w:color="000000" w:space="0" w:sz="0" w:val="nil"/>
              <w:bottom w:color="000000" w:space="0" w:sz="0" w:val="nil"/>
              <w:right w:color="000000" w:space="0" w:sz="8" w:val="single"/>
            </w:tcBorders>
            <w:vAlign w:val="top"/>
          </w:tcPr>
          <w:p w:rsidR="00000000" w:rsidDel="00000000" w:rsidP="00000000" w:rsidRDefault="00000000" w:rsidRPr="00000000" w14:paraId="0000002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Phương thức khoán chi:</w:t>
            </w:r>
            <w:r w:rsidDel="00000000" w:rsidR="00000000" w:rsidRPr="00000000">
              <w:rPr>
                <w:rtl w:val="0"/>
              </w:rPr>
            </w:r>
          </w:p>
        </w:tc>
      </w:tr>
      <w:tr>
        <w:trPr>
          <w:cantSplit w:val="0"/>
          <w:tblHeader w:val="0"/>
        </w:trPr>
        <w:tc>
          <w:tcPr>
            <w:gridSpan w:val="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3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Khoán chi đến sản phẩm cuối cùng</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3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Khoán chi từng phần, trong đó:</w:t>
            </w:r>
          </w:p>
        </w:tc>
      </w:tr>
      <w:tr>
        <w:trPr>
          <w:cantSplit w:val="0"/>
          <w:tblHeader w:val="0"/>
        </w:trPr>
        <w:tc>
          <w:tcPr>
            <w:gridSpan w:val="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3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3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Kinh phí khoán: ………. triệu đồng</w:t>
            </w:r>
            <w:r w:rsidDel="00000000" w:rsidR="00000000" w:rsidRPr="00000000">
              <w:rPr>
                <w:rtl w:val="0"/>
              </w:rPr>
            </w:r>
          </w:p>
        </w:tc>
      </w:tr>
      <w:tr>
        <w:trPr>
          <w:cantSplit w:val="0"/>
          <w:tblHeader w:val="0"/>
        </w:trPr>
        <w:tc>
          <w:tcPr>
            <w:gridSpan w:val="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3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3C">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 Kinh phí không khoán: ………. triệu đồng</w:t>
            </w: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3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6</w:t>
            </w:r>
            <w:r w:rsidDel="00000000" w:rsidR="00000000" w:rsidRPr="00000000">
              <w:rPr>
                <w:rtl w:val="0"/>
              </w:rPr>
            </w:r>
          </w:p>
        </w:tc>
        <w:tc>
          <w:tcPr>
            <w:gridSpan w:val="2"/>
            <w:tcBorders>
              <w:top w:color="000000" w:space="0" w:sz="0" w:val="nil"/>
              <w:left w:color="000000" w:space="0" w:sz="0" w:val="nil"/>
              <w:bottom w:color="000000" w:space="0" w:sz="0" w:val="nil"/>
              <w:right w:color="000000" w:space="0" w:sz="8" w:val="single"/>
            </w:tcBorders>
            <w:vAlign w:val="top"/>
          </w:tcPr>
          <w:p w:rsidR="00000000" w:rsidDel="00000000" w:rsidP="00000000" w:rsidRDefault="00000000" w:rsidRPr="00000000" w14:paraId="0000003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Chủ nhiệm dự án</w:t>
            </w: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0" w:val="nil"/>
            </w:tcBorders>
            <w:vAlign w:val="top"/>
          </w:tcPr>
          <w:p w:rsidR="00000000" w:rsidDel="00000000" w:rsidP="00000000" w:rsidRDefault="00000000" w:rsidRPr="00000000" w14:paraId="0000004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4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 và tên: ……………………………………………………………………………………</w:t>
            </w:r>
          </w:p>
          <w:p w:rsidR="00000000" w:rsidDel="00000000" w:rsidP="00000000" w:rsidRDefault="00000000" w:rsidRPr="00000000" w14:paraId="0000004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Ngày, tháng, năm sinh: …………………………………………… Nam/ Nữ: ………….</w:t>
            </w:r>
          </w:p>
          <w:p w:rsidR="00000000" w:rsidDel="00000000" w:rsidP="00000000" w:rsidRDefault="00000000" w:rsidRPr="00000000" w14:paraId="0000004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Học hàm, học vị/ Trình độ chuyên môn: …………………………………………………</w:t>
            </w:r>
          </w:p>
          <w:p w:rsidR="00000000" w:rsidDel="00000000" w:rsidP="00000000" w:rsidRDefault="00000000" w:rsidRPr="00000000" w14:paraId="0000004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Chức danh khoa học: …………………………….…….. Chức vụ: …………………….</w:t>
            </w:r>
          </w:p>
          <w:p w:rsidR="00000000" w:rsidDel="00000000" w:rsidP="00000000" w:rsidRDefault="00000000" w:rsidRPr="00000000" w14:paraId="0000004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Tên tổ chức đang công tác: ………………………………………………………………</w:t>
            </w:r>
          </w:p>
          <w:p w:rsidR="00000000" w:rsidDel="00000000" w:rsidP="00000000" w:rsidRDefault="00000000" w:rsidRPr="00000000" w14:paraId="0000004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 ……………………………………………. E-mail: …………………………..</w:t>
            </w:r>
          </w:p>
          <w:p w:rsidR="00000000" w:rsidDel="00000000" w:rsidP="00000000" w:rsidRDefault="00000000" w:rsidRPr="00000000" w14:paraId="0000004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tổ chức: …………………………………………………………………………….</w:t>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4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7</w:t>
            </w:r>
            <w:r w:rsidDel="00000000" w:rsidR="00000000" w:rsidRPr="00000000">
              <w:rPr>
                <w:rtl w:val="0"/>
              </w:rPr>
            </w:r>
          </w:p>
        </w:tc>
        <w:tc>
          <w:tcPr>
            <w:gridSpan w:val="2"/>
            <w:tcBorders>
              <w:top w:color="000000" w:space="0" w:sz="0" w:val="nil"/>
              <w:left w:color="000000" w:space="0" w:sz="0" w:val="nil"/>
              <w:bottom w:color="000000" w:space="0" w:sz="0" w:val="nil"/>
              <w:right w:color="000000" w:space="0" w:sz="8" w:val="single"/>
            </w:tcBorders>
            <w:vAlign w:val="top"/>
          </w:tcPr>
          <w:p w:rsidR="00000000" w:rsidDel="00000000" w:rsidP="00000000" w:rsidRDefault="00000000" w:rsidRPr="00000000" w14:paraId="0000004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Thư ký dự án</w:t>
            </w: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0" w:val="nil"/>
            </w:tcBorders>
            <w:vAlign w:val="top"/>
          </w:tcPr>
          <w:p w:rsidR="00000000" w:rsidDel="00000000" w:rsidP="00000000" w:rsidRDefault="00000000" w:rsidRPr="00000000" w14:paraId="0000004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5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 và tên: ……………………………………………………………………………………</w:t>
            </w:r>
          </w:p>
          <w:p w:rsidR="00000000" w:rsidDel="00000000" w:rsidP="00000000" w:rsidRDefault="00000000" w:rsidRPr="00000000" w14:paraId="00000052">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Ngày, tháng, năm sinh: …………………………………………… Nam/ Nữ: ………….</w:t>
            </w:r>
          </w:p>
          <w:p w:rsidR="00000000" w:rsidDel="00000000" w:rsidP="00000000" w:rsidRDefault="00000000" w:rsidRPr="00000000" w14:paraId="0000005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Học hàm, học vị: ……………………………………………………………………………</w:t>
            </w:r>
          </w:p>
          <w:p w:rsidR="00000000" w:rsidDel="00000000" w:rsidP="00000000" w:rsidRDefault="00000000" w:rsidRPr="00000000" w14:paraId="0000005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Chức danh khoa học: …………………………….…….. Chức vụ: …………………….</w:t>
            </w:r>
          </w:p>
          <w:p w:rsidR="00000000" w:rsidDel="00000000" w:rsidP="00000000" w:rsidRDefault="00000000" w:rsidRPr="00000000" w14:paraId="0000005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Tên tổ chức đang công tác: ………………………………………………………………</w:t>
            </w:r>
          </w:p>
          <w:p w:rsidR="00000000" w:rsidDel="00000000" w:rsidP="00000000" w:rsidRDefault="00000000" w:rsidRPr="00000000" w14:paraId="0000005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 ……………………………………………. E-mail: …………………………..</w:t>
            </w:r>
          </w:p>
          <w:p w:rsidR="00000000" w:rsidDel="00000000" w:rsidP="00000000" w:rsidRDefault="00000000" w:rsidRPr="00000000" w14:paraId="0000005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tổ chức: …………………………………………………………………………….</w:t>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59">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8</w:t>
            </w:r>
            <w:r w:rsidDel="00000000" w:rsidR="00000000" w:rsidRPr="00000000">
              <w:rPr>
                <w:rtl w:val="0"/>
              </w:rPr>
            </w:r>
          </w:p>
        </w:tc>
        <w:tc>
          <w:tcPr>
            <w:gridSpan w:val="2"/>
            <w:tcBorders>
              <w:top w:color="000000" w:space="0" w:sz="0" w:val="nil"/>
              <w:left w:color="000000" w:space="0" w:sz="0" w:val="nil"/>
              <w:bottom w:color="000000" w:space="0" w:sz="0" w:val="nil"/>
              <w:right w:color="000000" w:space="0" w:sz="8" w:val="single"/>
            </w:tcBorders>
            <w:vAlign w:val="top"/>
          </w:tcPr>
          <w:p w:rsidR="00000000" w:rsidDel="00000000" w:rsidP="00000000" w:rsidRDefault="00000000" w:rsidRPr="00000000" w14:paraId="0000005B">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 chức chủ trì đề tài</w:t>
            </w:r>
            <w:r w:rsidDel="00000000" w:rsidR="00000000" w:rsidRPr="00000000">
              <w:rPr>
                <w:rFonts w:ascii="Times New Roman" w:cs="Times New Roman" w:eastAsia="Times New Roman" w:hAnsi="Times New Roman"/>
                <w:b w:val="1"/>
                <w:bCs w:val="1"/>
                <w:sz w:val="24"/>
                <w:szCs w:val="24"/>
                <w:vertAlign w:val="superscript"/>
                <w:rtl w:val="0"/>
              </w:rPr>
              <w:t xml:space="preserve">1</w:t>
            </w: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0" w:val="nil"/>
            </w:tcBorders>
            <w:vAlign w:val="top"/>
          </w:tcPr>
          <w:p w:rsidR="00000000" w:rsidDel="00000000" w:rsidP="00000000" w:rsidRDefault="00000000" w:rsidRPr="00000000" w14:paraId="0000005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5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Tên tổ chức chủ trì đề tài: …………………………………………………………………..</w:t>
            </w:r>
          </w:p>
          <w:p w:rsidR="00000000" w:rsidDel="00000000" w:rsidP="00000000" w:rsidRDefault="00000000" w:rsidRPr="00000000" w14:paraId="0000006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 …………………………………………..… E-mail: ……………………………</w:t>
            </w:r>
          </w:p>
          <w:p w:rsidR="00000000" w:rsidDel="00000000" w:rsidP="00000000" w:rsidRDefault="00000000" w:rsidRPr="00000000" w14:paraId="0000006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 Website: …………………………..</w:t>
            </w:r>
          </w:p>
          <w:p w:rsidR="00000000" w:rsidDel="00000000" w:rsidP="00000000" w:rsidRDefault="00000000" w:rsidRPr="00000000" w14:paraId="00000062">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Họ và tên thủ trưởng tổ chức: ……………………………………………………………...</w:t>
            </w:r>
          </w:p>
          <w:p w:rsidR="00000000" w:rsidDel="00000000" w:rsidP="00000000" w:rsidRDefault="00000000" w:rsidRPr="00000000" w14:paraId="0000006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tài khoản: ………………………………………………………………………………….</w:t>
            </w:r>
          </w:p>
          <w:p w:rsidR="00000000" w:rsidDel="00000000" w:rsidP="00000000" w:rsidRDefault="00000000" w:rsidRPr="00000000" w14:paraId="0000006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Kho bạc nhà nước/Ngân hàng: ……………………………………………………………..</w:t>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6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9</w:t>
            </w:r>
            <w:r w:rsidDel="00000000" w:rsidR="00000000" w:rsidRPr="00000000">
              <w:rPr>
                <w:rtl w:val="0"/>
              </w:rPr>
            </w:r>
          </w:p>
        </w:tc>
        <w:tc>
          <w:tcPr>
            <w:gridSpan w:val="2"/>
            <w:tcBorders>
              <w:top w:color="000000" w:space="0" w:sz="0" w:val="nil"/>
              <w:left w:color="000000" w:space="0" w:sz="0" w:val="nil"/>
              <w:bottom w:color="000000" w:space="0" w:sz="0" w:val="nil"/>
              <w:right w:color="000000" w:space="0" w:sz="8" w:val="single"/>
            </w:tcBorders>
            <w:vAlign w:val="top"/>
          </w:tcPr>
          <w:p w:rsidR="00000000" w:rsidDel="00000000" w:rsidP="00000000" w:rsidRDefault="00000000" w:rsidRPr="00000000" w14:paraId="0000006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 chức phối hợp</w:t>
            </w: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0" w:val="nil"/>
            </w:tcBorders>
            <w:vAlign w:val="top"/>
          </w:tcPr>
          <w:p w:rsidR="00000000" w:rsidDel="00000000" w:rsidP="00000000" w:rsidRDefault="00000000" w:rsidRPr="00000000" w14:paraId="0000006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6C">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9.1. Tổ chức 1</w:t>
            </w:r>
            <w:r w:rsidDel="00000000" w:rsidR="00000000" w:rsidRPr="00000000">
              <w:rPr>
                <w:rtl w:val="0"/>
              </w:rPr>
            </w:r>
          </w:p>
          <w:p w:rsidR="00000000" w:rsidDel="00000000" w:rsidP="00000000" w:rsidRDefault="00000000" w:rsidRPr="00000000" w14:paraId="0000006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Tên tổ chức: ………………………………………………………………………………….</w:t>
            </w:r>
          </w:p>
          <w:p w:rsidR="00000000" w:rsidDel="00000000" w:rsidP="00000000" w:rsidRDefault="00000000" w:rsidRPr="00000000" w14:paraId="0000006E">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 ………………………………………..……. E-mail: …………………………...</w:t>
            </w:r>
          </w:p>
          <w:p w:rsidR="00000000" w:rsidDel="00000000" w:rsidP="00000000" w:rsidRDefault="00000000" w:rsidRPr="00000000" w14:paraId="0000006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Website: ………………………………………………………………………………………</w:t>
            </w:r>
          </w:p>
          <w:p w:rsidR="00000000" w:rsidDel="00000000" w:rsidP="00000000" w:rsidRDefault="00000000" w:rsidRPr="00000000" w14:paraId="0000007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w:t>
            </w:r>
          </w:p>
          <w:p w:rsidR="00000000" w:rsidDel="00000000" w:rsidP="00000000" w:rsidRDefault="00000000" w:rsidRPr="00000000" w14:paraId="0000007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9.2. Tổ chức 2</w:t>
            </w:r>
            <w:r w:rsidDel="00000000" w:rsidR="00000000" w:rsidRPr="00000000">
              <w:rPr>
                <w:rtl w:val="0"/>
              </w:rPr>
            </w:r>
          </w:p>
          <w:p w:rsidR="00000000" w:rsidDel="00000000" w:rsidP="00000000" w:rsidRDefault="00000000" w:rsidRPr="00000000" w14:paraId="00000072">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Tên tổ chức: ………………………………………………………………………………….</w:t>
            </w:r>
          </w:p>
          <w:p w:rsidR="00000000" w:rsidDel="00000000" w:rsidP="00000000" w:rsidRDefault="00000000" w:rsidRPr="00000000" w14:paraId="0000007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thoại: ………………………………………..……. E-mail: …………………………...</w:t>
            </w:r>
          </w:p>
          <w:p w:rsidR="00000000" w:rsidDel="00000000" w:rsidP="00000000" w:rsidRDefault="00000000" w:rsidRPr="00000000" w14:paraId="0000007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Website: ………………………………………………………………………………………</w:t>
            </w:r>
          </w:p>
          <w:p w:rsidR="00000000" w:rsidDel="00000000" w:rsidP="00000000" w:rsidRDefault="00000000" w:rsidRPr="00000000" w14:paraId="0000007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w:t>
            </w:r>
          </w:p>
          <w:p w:rsidR="00000000" w:rsidDel="00000000" w:rsidP="00000000" w:rsidRDefault="00000000" w:rsidRPr="00000000" w14:paraId="0000007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9.3.....</w:t>
            </w: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78">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10</w:t>
            </w:r>
            <w:r w:rsidDel="00000000" w:rsidR="00000000" w:rsidRPr="00000000">
              <w:rPr>
                <w:rtl w:val="0"/>
              </w:rPr>
            </w:r>
          </w:p>
        </w:tc>
        <w:tc>
          <w:tcPr>
            <w:gridSpan w:val="2"/>
            <w:tcBorders>
              <w:top w:color="000000" w:space="0" w:sz="0" w:val="nil"/>
              <w:left w:color="000000" w:space="0" w:sz="0" w:val="nil"/>
              <w:bottom w:color="000000" w:space="0" w:sz="0" w:val="nil"/>
              <w:right w:color="000000" w:space="0" w:sz="8" w:val="single"/>
            </w:tcBorders>
            <w:vAlign w:val="top"/>
          </w:tcPr>
          <w:p w:rsidR="00000000" w:rsidDel="00000000" w:rsidP="00000000" w:rsidRDefault="00000000" w:rsidRPr="00000000" w14:paraId="0000007A">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Cán bộ thực hiện dự án</w:t>
            </w: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7C">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(Ghi những người có đóng góp khoa học và thực hiện những nội dung chính thuộc tổ chức chủ trì và tổ chức phối hợp tham gia thực hiện dự án. Kỹ thuật viên, nhân viên hỗ trợ lập danh sách theo mẫu này có xác nhận của tổ chức chủ trì và gửi kèm theo hồ sơ khi đăng ký)</w:t>
            </w:r>
            <w:r w:rsidDel="00000000" w:rsidR="00000000" w:rsidRPr="00000000">
              <w:rPr>
                <w:rtl w:val="0"/>
              </w:rPr>
            </w:r>
          </w:p>
          <w:tbl>
            <w:tblPr>
              <w:tblStyle w:val="Table2"/>
              <w:tblW w:w="9242.0" w:type="dxa"/>
              <w:jc w:val="center"/>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849"/>
              <w:gridCol w:w="2075"/>
              <w:gridCol w:w="2168"/>
              <w:gridCol w:w="4150"/>
              <w:tblGridChange w:id="0">
                <w:tblGrid>
                  <w:gridCol w:w="849"/>
                  <w:gridCol w:w="2075"/>
                  <w:gridCol w:w="2168"/>
                  <w:gridCol w:w="415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7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7E">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Họ và tên, học hàm học vị</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7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Chức danh thực hiện dự án</w:t>
                  </w:r>
                  <w:r w:rsidDel="00000000" w:rsidR="00000000" w:rsidRPr="00000000">
                    <w:rPr>
                      <w:rFonts w:ascii="Times New Roman" w:cs="Times New Roman" w:eastAsia="Times New Roman" w:hAnsi="Times New Roman"/>
                      <w:b w:val="1"/>
                      <w:bCs w:val="1"/>
                      <w:sz w:val="24"/>
                      <w:szCs w:val="24"/>
                      <w:vertAlign w:val="superscript"/>
                      <w:rtl w:val="0"/>
                    </w:rPr>
                    <w:t xml:space="preserve">2</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8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 chức công tác</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8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8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8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8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8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8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8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8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89">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8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8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8.0" w:type="dxa"/>
                    <w:bottom w:w="0.0" w:type="dxa"/>
                    <w:right w:w="108.0" w:type="dxa"/>
                  </w:tcMar>
                  <w:vAlign w:val="center"/>
                </w:tcPr>
                <w:p w:rsidR="00000000" w:rsidDel="00000000" w:rsidP="00000000" w:rsidRDefault="00000000" w:rsidRPr="00000000" w14:paraId="0000008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08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9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11</w:t>
            </w:r>
            <w:r w:rsidDel="00000000" w:rsidR="00000000" w:rsidRPr="00000000">
              <w:rPr>
                <w:rtl w:val="0"/>
              </w:rPr>
            </w:r>
          </w:p>
        </w:tc>
        <w:tc>
          <w:tcPr>
            <w:gridSpan w:val="2"/>
            <w:tcBorders>
              <w:top w:color="000000" w:space="0" w:sz="0" w:val="nil"/>
              <w:left w:color="000000" w:space="0" w:sz="0" w:val="nil"/>
              <w:bottom w:color="000000" w:space="0" w:sz="0" w:val="nil"/>
              <w:right w:color="000000" w:space="0" w:sz="8" w:val="single"/>
            </w:tcBorders>
            <w:vAlign w:val="top"/>
          </w:tcPr>
          <w:p w:rsidR="00000000" w:rsidDel="00000000" w:rsidP="00000000" w:rsidRDefault="00000000" w:rsidRPr="00000000" w14:paraId="0000009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quan tình hình nghiên cứu, luận giải về mục tiêu và những nội dung nghiên cứu của dự án</w:t>
            </w: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9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Ngoài nước </w:t>
            </w:r>
            <w:r w:rsidDel="00000000" w:rsidR="00000000" w:rsidRPr="00000000">
              <w:rPr>
                <w:rFonts w:ascii="Times New Roman" w:cs="Times New Roman" w:eastAsia="Times New Roman" w:hAnsi="Times New Roman"/>
                <w:i w:val="1"/>
                <w:iCs w:val="1"/>
                <w:sz w:val="24"/>
                <w:szCs w:val="24"/>
                <w:vertAlign w:val="baseline"/>
                <w:rtl w:val="0"/>
              </w:rPr>
              <w:t xml:space="preserve">(Phân tích, đánh giá được những kết quả nghiên cứu KH&amp;CN mới nhất trong lĩnh vực nghiên cứu của dự án)</w:t>
            </w:r>
            <w:r w:rsidDel="00000000" w:rsidR="00000000" w:rsidRPr="00000000">
              <w:rPr>
                <w:rtl w:val="0"/>
              </w:rPr>
            </w:r>
          </w:p>
          <w:p w:rsidR="00000000" w:rsidDel="00000000" w:rsidP="00000000" w:rsidRDefault="00000000" w:rsidRPr="00000000" w14:paraId="0000009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9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9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Trong nước </w:t>
            </w:r>
            <w:r w:rsidDel="00000000" w:rsidR="00000000" w:rsidRPr="00000000">
              <w:rPr>
                <w:rFonts w:ascii="Times New Roman" w:cs="Times New Roman" w:eastAsia="Times New Roman" w:hAnsi="Times New Roman"/>
                <w:i w:val="1"/>
                <w:iCs w:val="1"/>
                <w:sz w:val="24"/>
                <w:szCs w:val="24"/>
                <w:vertAlign w:val="baseline"/>
                <w:rtl w:val="0"/>
              </w:rPr>
              <w:t xml:space="preserve">(Phân tích, đánh giá những kết quả nghiên cứu KH&amp;CN mới nhất liên quan đến lĩnh vực nghiên cứu của dự án. Nếu có các dự án cùng bản chất đã và đang được thực hiện ở cấp khác, nơi khác thì phải giải trình rõ các nội dung kỹ thuật liên quan đến dự án này. Nếu phát hiện có dự án đang tiến hành mà dự án này có thể phối hợp nghiên cứu được thì cần ghi rõ Tên dự án, Tên Chủ nhiệm dự án và cơ quan chủ trì dự án đó)</w:t>
            </w:r>
            <w:r w:rsidDel="00000000" w:rsidR="00000000" w:rsidRPr="00000000">
              <w:rPr>
                <w:rtl w:val="0"/>
              </w:rPr>
            </w:r>
          </w:p>
          <w:p w:rsidR="00000000" w:rsidDel="00000000" w:rsidP="00000000" w:rsidRDefault="00000000" w:rsidRPr="00000000" w14:paraId="0000009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9A">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9E">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12</w:t>
            </w:r>
            <w:r w:rsidDel="00000000" w:rsidR="00000000" w:rsidRPr="00000000">
              <w:rPr>
                <w:rtl w:val="0"/>
              </w:rPr>
            </w:r>
          </w:p>
        </w:tc>
        <w:tc>
          <w:tcPr>
            <w:gridSpan w:val="3"/>
            <w:tcBorders>
              <w:top w:color="000000" w:space="0" w:sz="0" w:val="nil"/>
              <w:left w:color="000000" w:space="0" w:sz="0" w:val="nil"/>
              <w:bottom w:color="000000" w:space="0" w:sz="0" w:val="nil"/>
              <w:right w:color="000000" w:space="0" w:sz="8" w:val="single"/>
            </w:tcBorders>
            <w:vAlign w:val="top"/>
          </w:tcPr>
          <w:p w:rsidR="00000000" w:rsidDel="00000000" w:rsidP="00000000" w:rsidRDefault="00000000" w:rsidRPr="00000000" w14:paraId="0000009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Luận cứ về sự cần thiết, tính khả thi và hiệu quả của dự án</w:t>
            </w: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A2">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12.1. Làm rõ về công nghệ lựa chọn của dự án </w:t>
            </w:r>
            <w:r w:rsidDel="00000000" w:rsidR="00000000" w:rsidRPr="00000000">
              <w:rPr>
                <w:rFonts w:ascii="Times New Roman" w:cs="Times New Roman" w:eastAsia="Times New Roman" w:hAnsi="Times New Roman"/>
                <w:i w:val="1"/>
                <w:iCs w:val="1"/>
                <w:sz w:val="24"/>
                <w:szCs w:val="24"/>
                <w:vertAlign w:val="baseline"/>
                <w:rtl w:val="0"/>
              </w:rPr>
              <w:t xml:space="preserve">(Tính mới, ưu việt, tiên tiến của công nghệ; trình độ công nghệ so với công nghệ hiện có ở Việt Nam, khả năng triển khai công nghệ trong nước, tính phù hợp của công nghệ đối với phương án sản xuất và yêu cầu của thị trường,...).</w:t>
            </w:r>
            <w:r w:rsidDel="00000000" w:rsidR="00000000" w:rsidRPr="00000000">
              <w:rPr>
                <w:rtl w:val="0"/>
              </w:rPr>
            </w:r>
          </w:p>
          <w:p w:rsidR="00000000" w:rsidDel="00000000" w:rsidP="00000000" w:rsidRDefault="00000000" w:rsidRPr="00000000" w14:paraId="000000A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A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A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12.2. Lợi ích kinh tế, khả năng thị trường và cạnh tranh của sản phẩm dự án </w:t>
            </w:r>
            <w:r w:rsidDel="00000000" w:rsidR="00000000" w:rsidRPr="00000000">
              <w:rPr>
                <w:rFonts w:ascii="Times New Roman" w:cs="Times New Roman" w:eastAsia="Times New Roman" w:hAnsi="Times New Roman"/>
                <w:i w:val="1"/>
                <w:iCs w:val="1"/>
                <w:sz w:val="24"/>
                <w:szCs w:val="24"/>
                <w:vertAlign w:val="baseline"/>
                <w:rtl w:val="0"/>
              </w:rPr>
              <w:t xml:space="preserve">(Hiệu quả kinh tế mang lại khi áp dụng kết quả của dự án; tăng năng suất lao động so với khi chưa đổi mới công nghệ; khả năng mở rộng thị trường ở trong nước và xuất khẩu: nêu rõ các yếu tố chủ yếu làm tăng khả năng cạnh tranh về chất lượng, giá thành của sản phẩm dự án so với các sản phẩm cùng loại, chẳng hạn: sử dụng nguồn nguyên liệu trong nước, giá nhân công rẻ, phí vận chuyển thấp, tính ưu việt của công nghệ...).</w:t>
            </w:r>
            <w:r w:rsidDel="00000000" w:rsidR="00000000" w:rsidRPr="00000000">
              <w:rPr>
                <w:rtl w:val="0"/>
              </w:rPr>
            </w:r>
          </w:p>
          <w:p w:rsidR="00000000" w:rsidDel="00000000" w:rsidP="00000000" w:rsidRDefault="00000000" w:rsidRPr="00000000" w14:paraId="000000A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A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A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12.3. Tác động của kết quả dự án đến kinh tế - xã hội, an ninh, quốc phòng </w:t>
            </w:r>
            <w:r w:rsidDel="00000000" w:rsidR="00000000" w:rsidRPr="00000000">
              <w:rPr>
                <w:rFonts w:ascii="Times New Roman" w:cs="Times New Roman" w:eastAsia="Times New Roman" w:hAnsi="Times New Roman"/>
                <w:i w:val="1"/>
                <w:iCs w:val="1"/>
                <w:sz w:val="24"/>
                <w:szCs w:val="24"/>
                <w:vertAlign w:val="baseline"/>
                <w:rtl w:val="0"/>
              </w:rPr>
              <w:t xml:space="preserve">(Hình thành tổ chức nghiên cứu và phát triển trong doanh nghiệp (áp dụng đối với dự án thực hiện các nghiên cứu, ứng dụng, làm chủ công nghệ tiên tiến tạo ra sản phẩm chủ lực, trọng điểm); tác động của sản phẩm dự án đến phát triển KT-XH, môi trường, khả năng tạo thêm việc làm, ngành nghề mới, ảnh hưởng đến sức khỏe con người, đảm bảo an ninh, quốc phòng...).</w:t>
            </w:r>
            <w:r w:rsidDel="00000000" w:rsidR="00000000" w:rsidRPr="00000000">
              <w:rPr>
                <w:rtl w:val="0"/>
              </w:rPr>
            </w:r>
          </w:p>
          <w:p w:rsidR="00000000" w:rsidDel="00000000" w:rsidP="00000000" w:rsidRDefault="00000000" w:rsidRPr="00000000" w14:paraId="000000A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AA">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AB">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12.4. Năng lực thực hiện dự án </w:t>
            </w:r>
            <w:r w:rsidDel="00000000" w:rsidR="00000000" w:rsidRPr="00000000">
              <w:rPr>
                <w:rFonts w:ascii="Times New Roman" w:cs="Times New Roman" w:eastAsia="Times New Roman" w:hAnsi="Times New Roman"/>
                <w:i w:val="1"/>
                <w:iCs w:val="1"/>
                <w:sz w:val="24"/>
                <w:szCs w:val="24"/>
                <w:vertAlign w:val="baseline"/>
                <w:rtl w:val="0"/>
              </w:rPr>
              <w:t xml:space="preserve">(Mức độ cam kết và năng lực thực hiện của các tổ chức tham gia chính trong dự án: năng lực khoa học, công nghệ của người thực hiện và cơ sở vật chất - kỹ thuật, các cam kết bằng hợp đồng về mức đóng góp vốn, sử dụng cơ sở vật chất kỹ thuật, lao động, bao tiêu sản phẩm, phân chia lợi ích về khai thác quyền sở hữu trí tuệ, chia sẻ rủi ro).</w:t>
            </w:r>
            <w:r w:rsidDel="00000000" w:rsidR="00000000" w:rsidRPr="00000000">
              <w:rPr>
                <w:rtl w:val="0"/>
              </w:rPr>
            </w:r>
          </w:p>
          <w:p w:rsidR="00000000" w:rsidDel="00000000" w:rsidP="00000000" w:rsidRDefault="00000000" w:rsidRPr="00000000" w14:paraId="000000AC">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A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AE">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12.5. Khả năng ứng dụng, chuyển giao, nhân rộng kết quả của dự án</w:t>
            </w:r>
            <w:r w:rsidDel="00000000" w:rsidR="00000000" w:rsidRPr="00000000">
              <w:rPr>
                <w:rFonts w:ascii="Times New Roman" w:cs="Times New Roman" w:eastAsia="Times New Roman" w:hAnsi="Times New Roman"/>
                <w:i w:val="1"/>
                <w:iCs w:val="1"/>
                <w:sz w:val="24"/>
                <w:szCs w:val="24"/>
                <w:vertAlign w:val="baseline"/>
                <w:rtl w:val="0"/>
              </w:rPr>
              <w:t xml:space="preserve"> (Nêu rõ phương án về tổ chức sản xuất; nhân rộng, chuyển giao công nghệ; thành lập doanh nghiệp mới để sản xuất-kinh doanh,...).</w:t>
            </w:r>
            <w:r w:rsidDel="00000000" w:rsidR="00000000" w:rsidRPr="00000000">
              <w:rPr>
                <w:rtl w:val="0"/>
              </w:rPr>
            </w:r>
          </w:p>
          <w:p w:rsidR="00000000" w:rsidDel="00000000" w:rsidP="00000000" w:rsidRDefault="00000000" w:rsidRPr="00000000" w14:paraId="000000A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B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0B8">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__________________</w:t>
      </w:r>
    </w:p>
    <w:p w:rsidR="00000000" w:rsidDel="00000000" w:rsidP="00000000" w:rsidRDefault="00000000" w:rsidRPr="00000000" w14:paraId="000000B9">
      <w:pPr>
        <w:shd w:fill="ffffff" w:val="clear"/>
        <w:spacing w:after="12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1</w:t>
      </w:r>
      <w:r w:rsidDel="00000000" w:rsidR="00000000" w:rsidRPr="00000000">
        <w:rPr>
          <w:rFonts w:ascii="Times New Roman" w:cs="Times New Roman" w:eastAsia="Times New Roman" w:hAnsi="Times New Roman"/>
          <w:color w:val="000000"/>
          <w:sz w:val="24"/>
          <w:szCs w:val="24"/>
          <w:vertAlign w:val="baseline"/>
          <w:rtl w:val="0"/>
        </w:rPr>
        <w:t xml:space="preserve"> Tổ chức chủ trì đăng ký chủ trì đề tài là tổ chức có tư cách pháp nhân, có chức năng hoạt động phù hợp với lĩnh vực chuyên môn của đề tài.</w:t>
      </w:r>
    </w:p>
    <w:p w:rsidR="00000000" w:rsidDel="00000000" w:rsidP="00000000" w:rsidRDefault="00000000" w:rsidRPr="00000000" w14:paraId="000000BA">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superscript"/>
          <w:rtl w:val="0"/>
        </w:rPr>
        <w:t xml:space="preserve">2 </w:t>
      </w:r>
      <w:r w:rsidDel="00000000" w:rsidR="00000000" w:rsidRPr="00000000">
        <w:rPr>
          <w:rFonts w:ascii="Times New Roman" w:cs="Times New Roman" w:eastAsia="Times New Roman" w:hAnsi="Times New Roman"/>
          <w:color w:val="000000"/>
          <w:sz w:val="24"/>
          <w:szCs w:val="24"/>
          <w:vertAlign w:val="baseline"/>
          <w:rtl w:val="0"/>
        </w:rPr>
        <w:t xml:space="preserve">Theo quy định tại bảng 1 Điểm b Khoản 1 Điều 7 thông tư liên tịch số 55/2015/TTLT-BTC-BKHCN ngày 22/4/2015 hướng dẫn định mức xây dựng, phân bổ dự toán và quyết toán kinh phí đối với nhiệm vụ KH&amp;CN có sử dụng ngân sách nhà nước.</w:t>
      </w:r>
    </w:p>
    <w:p w:rsidR="00000000" w:rsidDel="00000000" w:rsidP="00000000" w:rsidRDefault="00000000" w:rsidRPr="00000000" w14:paraId="000000BB">
      <w:pPr>
        <w:shd w:fill="ffffff" w:val="clear"/>
        <w:spacing w:after="12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II. MỤC TIÊU, NỘI DUNG VÀ PHƯƠNG ÁN TRIỂN KHAI DỰ ÁN</w:t>
      </w:r>
      <w:r w:rsidDel="00000000" w:rsidR="00000000" w:rsidRPr="00000000">
        <w:rPr>
          <w:rtl w:val="0"/>
        </w:rPr>
      </w:r>
    </w:p>
    <w:tbl>
      <w:tblPr>
        <w:tblStyle w:val="Table3"/>
        <w:tblW w:w="9400.0" w:type="dxa"/>
        <w:jc w:val="center"/>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569"/>
        <w:gridCol w:w="7"/>
        <w:gridCol w:w="7"/>
        <w:gridCol w:w="282"/>
        <w:gridCol w:w="3000"/>
        <w:gridCol w:w="188"/>
        <w:gridCol w:w="1407"/>
        <w:gridCol w:w="95"/>
        <w:gridCol w:w="1219"/>
        <w:gridCol w:w="563"/>
        <w:gridCol w:w="282"/>
        <w:gridCol w:w="469"/>
        <w:gridCol w:w="1312"/>
        <w:tblGridChange w:id="0">
          <w:tblGrid>
            <w:gridCol w:w="569"/>
            <w:gridCol w:w="7"/>
            <w:gridCol w:w="7"/>
            <w:gridCol w:w="282"/>
            <w:gridCol w:w="3000"/>
            <w:gridCol w:w="188"/>
            <w:gridCol w:w="1407"/>
            <w:gridCol w:w="95"/>
            <w:gridCol w:w="1219"/>
            <w:gridCol w:w="563"/>
            <w:gridCol w:w="282"/>
            <w:gridCol w:w="469"/>
            <w:gridCol w:w="131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0B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13</w:t>
            </w:r>
            <w:r w:rsidDel="00000000" w:rsidR="00000000" w:rsidRPr="00000000">
              <w:rPr>
                <w:rtl w:val="0"/>
              </w:rPr>
            </w:r>
          </w:p>
        </w:tc>
        <w:tc>
          <w:tcPr>
            <w:gridSpan w:val="12"/>
            <w:tcBorders>
              <w:top w:color="000000" w:space="0" w:sz="8" w:val="single"/>
              <w:left w:color="000000" w:space="0" w:sz="0" w:val="nil"/>
              <w:bottom w:color="000000" w:space="0" w:sz="0" w:val="nil"/>
              <w:right w:color="000000" w:space="0" w:sz="8" w:val="single"/>
            </w:tcBorders>
            <w:vAlign w:val="top"/>
          </w:tcPr>
          <w:p w:rsidR="00000000" w:rsidDel="00000000" w:rsidP="00000000" w:rsidRDefault="00000000" w:rsidRPr="00000000" w14:paraId="000000B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Mục tiêu:</w:t>
            </w:r>
            <w:r w:rsidDel="00000000" w:rsidR="00000000" w:rsidRPr="00000000">
              <w:rPr>
                <w:rtl w:val="0"/>
              </w:rPr>
            </w:r>
          </w:p>
        </w:tc>
      </w:tr>
      <w:tr>
        <w:trPr>
          <w:cantSplit w:val="0"/>
          <w:tblHeader w:val="0"/>
        </w:trPr>
        <w:tc>
          <w:tcPr>
            <w:gridSpan w:val="1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C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13.1 Mục tiêu chung</w:t>
            </w:r>
            <w:r w:rsidDel="00000000" w:rsidR="00000000" w:rsidRPr="00000000">
              <w:rPr>
                <w:rtl w:val="0"/>
              </w:rPr>
            </w:r>
          </w:p>
          <w:p w:rsidR="00000000" w:rsidDel="00000000" w:rsidP="00000000" w:rsidRDefault="00000000" w:rsidRPr="00000000" w14:paraId="000000CA">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CB">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CC">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13.2 Mục tiêu cụ thể</w:t>
            </w:r>
            <w:r w:rsidDel="00000000" w:rsidR="00000000" w:rsidRPr="00000000">
              <w:rPr>
                <w:rFonts w:ascii="Times New Roman" w:cs="Times New Roman" w:eastAsia="Times New Roman" w:hAnsi="Times New Roman"/>
                <w:i w:val="1"/>
                <w:iCs w:val="1"/>
                <w:sz w:val="24"/>
                <w:szCs w:val="24"/>
                <w:vertAlign w:val="baseline"/>
                <w:rtl w:val="0"/>
              </w:rPr>
              <w:t xml:space="preserve"> (Trình độ công nghệ, quy mô sản phẩm)</w:t>
            </w:r>
            <w:r w:rsidDel="00000000" w:rsidR="00000000" w:rsidRPr="00000000">
              <w:rPr>
                <w:rtl w:val="0"/>
              </w:rPr>
            </w:r>
          </w:p>
          <w:p w:rsidR="00000000" w:rsidDel="00000000" w:rsidP="00000000" w:rsidRDefault="00000000" w:rsidRPr="00000000" w14:paraId="000000C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CE">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D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14</w:t>
            </w:r>
            <w:r w:rsidDel="00000000" w:rsidR="00000000" w:rsidRPr="00000000">
              <w:rPr>
                <w:rtl w:val="0"/>
              </w:rPr>
            </w:r>
          </w:p>
        </w:tc>
        <w:tc>
          <w:tcPr>
            <w:gridSpan w:val="1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0DC">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w:t>
            </w:r>
            <w:r w:rsidDel="00000000" w:rsidR="00000000" w:rsidRPr="00000000">
              <w:rPr>
                <w:rtl w:val="0"/>
              </w:rPr>
            </w:r>
          </w:p>
        </w:tc>
      </w:tr>
      <w:tr>
        <w:trPr>
          <w:cantSplit w:val="0"/>
          <w:tblHeader w:val="0"/>
        </w:trPr>
        <w:tc>
          <w:tcPr>
            <w:gridSpan w:val="1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0E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14.1 Mô tả công nghệ, sơ đồ hoặc quy trình công nghệ (là xuất xứ của dự án) để triển khai trong dự án</w:t>
            </w:r>
            <w:r w:rsidDel="00000000" w:rsidR="00000000" w:rsidRPr="00000000">
              <w:rPr>
                <w:rtl w:val="0"/>
              </w:rPr>
            </w:r>
          </w:p>
          <w:p w:rsidR="00000000" w:rsidDel="00000000" w:rsidP="00000000" w:rsidRDefault="00000000" w:rsidRPr="00000000" w14:paraId="000000E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EA">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EB">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14.2 Phân tích những vấn đề mà dự án cần giải quyết về công nghệ </w:t>
            </w:r>
            <w:r w:rsidDel="00000000" w:rsidR="00000000" w:rsidRPr="00000000">
              <w:rPr>
                <w:rFonts w:ascii="Times New Roman" w:cs="Times New Roman" w:eastAsia="Times New Roman" w:hAnsi="Times New Roman"/>
                <w:i w:val="1"/>
                <w:iCs w:val="1"/>
                <w:sz w:val="24"/>
                <w:szCs w:val="24"/>
                <w:vertAlign w:val="baseline"/>
                <w:rtl w:val="0"/>
              </w:rPr>
              <w:t xml:space="preserve">(Hiện trạng của công nghệ và việc hoàn thiện, thử nghiệm tạo ra công nghệ mới; nắm vững, làm chủ quy trình công nghệ và các thông số kỹ thuật; ổn định chất lượng sản phẩm, chủng loại sản phẩm; nâng cao khối lượng sản phẩm cần sản xuất thử nghiệm để khẳng định công nghệ và quy mô của dự án);</w:t>
            </w:r>
            <w:r w:rsidDel="00000000" w:rsidR="00000000" w:rsidRPr="00000000">
              <w:rPr>
                <w:rtl w:val="0"/>
              </w:rPr>
            </w:r>
          </w:p>
          <w:p w:rsidR="00000000" w:rsidDel="00000000" w:rsidP="00000000" w:rsidRDefault="00000000" w:rsidRPr="00000000" w14:paraId="000000EC">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E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EE">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14.3 Liệt kê và mô tả nội dung, các bước công việc cần thực hiện: </w:t>
            </w:r>
            <w:r w:rsidDel="00000000" w:rsidR="00000000" w:rsidRPr="00000000">
              <w:rPr>
                <w:rFonts w:ascii="Times New Roman" w:cs="Times New Roman" w:eastAsia="Times New Roman" w:hAnsi="Times New Roman"/>
                <w:i w:val="1"/>
                <w:iCs w:val="1"/>
                <w:sz w:val="24"/>
                <w:szCs w:val="24"/>
                <w:vertAlign w:val="baseline"/>
                <w:rtl w:val="0"/>
              </w:rPr>
              <w:t xml:space="preserve">mô</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 </w:t>
            </w:r>
            <w:r w:rsidDel="00000000" w:rsidR="00000000" w:rsidRPr="00000000">
              <w:rPr>
                <w:rFonts w:ascii="Times New Roman" w:cs="Times New Roman" w:eastAsia="Times New Roman" w:hAnsi="Times New Roman"/>
                <w:i w:val="1"/>
                <w:iCs w:val="1"/>
                <w:sz w:val="24"/>
                <w:szCs w:val="24"/>
                <w:vertAlign w:val="baseline"/>
                <w:rtl w:val="0"/>
              </w:rPr>
              <w:t xml:space="preserve">tả chi tiết kỹ thuật công nghệ để thực hiện giải quyết những vấn đề đặt ra, kể cả đào tạo bồi dưỡng đội ngũ cán bộ, công nhân kỹ thuật đáp ứng cho việc thực hiện dự án sản.</w:t>
            </w:r>
            <w:r w:rsidDel="00000000" w:rsidR="00000000" w:rsidRPr="00000000">
              <w:rPr>
                <w:rtl w:val="0"/>
              </w:rPr>
            </w:r>
          </w:p>
          <w:p w:rsidR="00000000" w:rsidDel="00000000" w:rsidP="00000000" w:rsidRDefault="00000000" w:rsidRPr="00000000" w14:paraId="000000E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1:</w:t>
            </w:r>
            <w:r w:rsidDel="00000000" w:rsidR="00000000" w:rsidRPr="00000000">
              <w:rPr>
                <w:rtl w:val="0"/>
              </w:rPr>
            </w:r>
          </w:p>
          <w:p w:rsidR="00000000" w:rsidDel="00000000" w:rsidP="00000000" w:rsidRDefault="00000000" w:rsidRPr="00000000" w14:paraId="000000F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việc 1:</w:t>
            </w:r>
          </w:p>
          <w:p w:rsidR="00000000" w:rsidDel="00000000" w:rsidP="00000000" w:rsidRDefault="00000000" w:rsidRPr="00000000" w14:paraId="000000F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việc 2:</w:t>
            </w:r>
          </w:p>
          <w:p w:rsidR="00000000" w:rsidDel="00000000" w:rsidP="00000000" w:rsidRDefault="00000000" w:rsidRPr="00000000" w14:paraId="000000F2">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F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 2:</w:t>
            </w:r>
            <w:r w:rsidDel="00000000" w:rsidR="00000000" w:rsidRPr="00000000">
              <w:rPr>
                <w:rtl w:val="0"/>
              </w:rPr>
            </w:r>
          </w:p>
          <w:p w:rsidR="00000000" w:rsidDel="00000000" w:rsidP="00000000" w:rsidRDefault="00000000" w:rsidRPr="00000000" w14:paraId="000000F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việc 1:</w:t>
            </w:r>
          </w:p>
          <w:p w:rsidR="00000000" w:rsidDel="00000000" w:rsidP="00000000" w:rsidRDefault="00000000" w:rsidRPr="00000000" w14:paraId="000000F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Công việc 2:</w:t>
            </w:r>
          </w:p>
          <w:p w:rsidR="00000000" w:rsidDel="00000000" w:rsidP="00000000" w:rsidRDefault="00000000" w:rsidRPr="00000000" w14:paraId="000000F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F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14.4 Các hoạt động phục vụ nội dung của dự án:</w:t>
            </w:r>
            <w:r w:rsidDel="00000000" w:rsidR="00000000" w:rsidRPr="00000000">
              <w:rPr>
                <w:rtl w:val="0"/>
              </w:rPr>
            </w:r>
          </w:p>
          <w:p w:rsidR="00000000" w:rsidDel="00000000" w:rsidP="00000000" w:rsidRDefault="00000000" w:rsidRPr="00000000" w14:paraId="000000F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Khảo sát/điều tra thực tế trong nước (quy mô, địa bàn, mục đích/yêu cầu, nội dung, phương pháp),</w:t>
            </w:r>
          </w:p>
          <w:p w:rsidR="00000000" w:rsidDel="00000000" w:rsidP="00000000" w:rsidRDefault="00000000" w:rsidRPr="00000000" w14:paraId="000000F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Khảo sát nước ngoài (quy mô, mục đích/yêu cầu, đối tác, nội dung),</w:t>
            </w:r>
          </w:p>
          <w:p w:rsidR="00000000" w:rsidDel="00000000" w:rsidP="00000000" w:rsidRDefault="00000000" w:rsidRPr="00000000" w14:paraId="000000FA">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Sưu tầm/dịch tài liệu phục vụ nghiên cứu (các tài liệu chính),</w:t>
            </w:r>
          </w:p>
          <w:p w:rsidR="00000000" w:rsidDel="00000000" w:rsidP="00000000" w:rsidRDefault="00000000" w:rsidRPr="00000000" w14:paraId="000000FB">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Hội thảo/tọa đàm khoa học (số lượng, chủ đề, mục đích, yêu cầu),</w:t>
            </w:r>
          </w:p>
          <w:p w:rsidR="00000000" w:rsidDel="00000000" w:rsidP="00000000" w:rsidRDefault="00000000" w:rsidRPr="00000000" w14:paraId="000000FC">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Thuê chuyên gia trong nước, nước ngoài (họ và tên, học hàm, học vị, nội dung thực hiện, thời gian thực hiện và giải trình lý do cần thuê),</w:t>
            </w:r>
          </w:p>
          <w:p w:rsidR="00000000" w:rsidDel="00000000" w:rsidP="00000000" w:rsidRDefault="00000000" w:rsidRPr="00000000" w14:paraId="000000F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Triển khai thực nghiệm,</w:t>
            </w:r>
          </w:p>
          <w:p w:rsidR="00000000" w:rsidDel="00000000" w:rsidP="00000000" w:rsidRDefault="00000000" w:rsidRPr="00000000" w14:paraId="000000FE">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Tổ chức đào tạo, hướng dẫn, huấn luyện,</w:t>
            </w:r>
          </w:p>
          <w:p w:rsidR="00000000" w:rsidDel="00000000" w:rsidP="00000000" w:rsidRDefault="00000000" w:rsidRPr="00000000" w14:paraId="000000F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Chuyển giao công nghệ, mua sáng chế.</w:t>
            </w:r>
          </w:p>
          <w:p w:rsidR="00000000" w:rsidDel="00000000" w:rsidP="00000000" w:rsidRDefault="00000000" w:rsidRPr="00000000" w14:paraId="0000010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r>
      <w:tr>
        <w:trPr>
          <w:cantSplit w:val="0"/>
          <w:tblHeader w:val="0"/>
        </w:trPr>
        <w:tc>
          <w:tcPr>
            <w:gridSpan w:val="1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10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14.5. Tiến độ thực hiện</w:t>
            </w: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11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1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Các nội dung, công việc thực hiện chính</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2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Sản phẩm cần đạt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22">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Thời gian thực hiện  </w:t>
            </w:r>
            <w:r w:rsidDel="00000000" w:rsidR="00000000" w:rsidRPr="00000000">
              <w:rPr>
                <w:rFonts w:ascii="Times New Roman" w:cs="Times New Roman" w:eastAsia="Times New Roman" w:hAnsi="Times New Roman"/>
                <w:i w:val="1"/>
                <w:iCs w:val="1"/>
                <w:sz w:val="24"/>
                <w:szCs w:val="24"/>
                <w:vertAlign w:val="baseline"/>
                <w:rtl w:val="0"/>
              </w:rPr>
              <w:t xml:space="preserve">(số tháng)</w:t>
            </w: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2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Cơ quan, tổ chức thực hiện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2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Kinh phí </w:t>
            </w:r>
            <w:r w:rsidDel="00000000" w:rsidR="00000000" w:rsidRPr="00000000">
              <w:rPr>
                <w:rFonts w:ascii="Times New Roman" w:cs="Times New Roman" w:eastAsia="Times New Roman" w:hAnsi="Times New Roman"/>
                <w:i w:val="1"/>
                <w:iCs w:val="1"/>
                <w:sz w:val="24"/>
                <w:szCs w:val="24"/>
                <w:vertAlign w:val="baseline"/>
                <w:rtl w:val="0"/>
              </w:rPr>
              <w:t xml:space="preserve">(triệu đồng)</w:t>
            </w: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12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29">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2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2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3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3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(6)</w:t>
            </w: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13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w:t>
            </w: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3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Nội dung 1</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3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3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3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4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14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4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4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4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4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4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14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5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5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5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5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5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15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2</w:t>
            </w: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5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Nội dung 2</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6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6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6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6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16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6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6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7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7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7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17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15</w:t>
            </w:r>
            <w:r w:rsidDel="00000000" w:rsidR="00000000" w:rsidRPr="00000000">
              <w:rPr>
                <w:rtl w:val="0"/>
              </w:rPr>
            </w:r>
          </w:p>
        </w:tc>
        <w:tc>
          <w:tcPr>
            <w:gridSpan w:val="11"/>
            <w:tcBorders>
              <w:top w:color="000000" w:space="0" w:sz="0" w:val="nil"/>
              <w:left w:color="000000" w:space="0" w:sz="0" w:val="nil"/>
              <w:bottom w:color="000000" w:space="0" w:sz="0" w:val="nil"/>
              <w:right w:color="000000" w:space="0" w:sz="8" w:val="single"/>
            </w:tcBorders>
            <w:vAlign w:val="top"/>
          </w:tcPr>
          <w:p w:rsidR="00000000" w:rsidDel="00000000" w:rsidP="00000000" w:rsidRDefault="00000000" w:rsidRPr="00000000" w14:paraId="0000017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Phương án triển khai</w:t>
            </w:r>
            <w:r w:rsidDel="00000000" w:rsidR="00000000" w:rsidRPr="00000000">
              <w:rPr>
                <w:rtl w:val="0"/>
              </w:rPr>
            </w:r>
          </w:p>
        </w:tc>
      </w:tr>
      <w:tr>
        <w:trPr>
          <w:cantSplit w:val="0"/>
          <w:tblHeader w:val="0"/>
        </w:trPr>
        <w:tc>
          <w:tcPr>
            <w:gridSpan w:val="1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182">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15.1.</w:t>
            </w: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Phương án trang bị thiết bị máy móc để thực hiện và xử lý tài sản được hình thành thông qua việc triển khai thực hiện dự án</w:t>
            </w:r>
            <w:r w:rsidDel="00000000" w:rsidR="00000000" w:rsidRPr="00000000">
              <w:rPr>
                <w:rFonts w:ascii="Times New Roman" w:cs="Times New Roman" w:eastAsia="Times New Roman" w:hAnsi="Times New Roman"/>
                <w:i w:val="1"/>
                <w:iCs w:val="1"/>
                <w:sz w:val="24"/>
                <w:szCs w:val="24"/>
                <w:vertAlign w:val="baseline"/>
                <w:rtl w:val="0"/>
              </w:rPr>
              <w:t xml:space="preserve"> (theo quy định tại nghị định số 70/2018/NĐ-CP ngày 15 tháng 5 năm 2018 của chính phủ quy định việc quản lý, sử dụng tài sản được hình thành thông qua việc triển khai thực hiện nhiệm vụ khoa học và công nghệ sử dụng vốn nhà nước và các văn bản hiện hành khác)</w:t>
            </w:r>
            <w:r w:rsidDel="00000000" w:rsidR="00000000" w:rsidRPr="00000000">
              <w:rPr>
                <w:rtl w:val="0"/>
              </w:rPr>
            </w:r>
          </w:p>
          <w:p w:rsidR="00000000" w:rsidDel="00000000" w:rsidP="00000000" w:rsidRDefault="00000000" w:rsidRPr="00000000" w14:paraId="0000018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15.1.1. Phương án trang bị tài sản </w:t>
            </w:r>
            <w:r w:rsidDel="00000000" w:rsidR="00000000" w:rsidRPr="00000000">
              <w:rPr>
                <w:rFonts w:ascii="Times New Roman" w:cs="Times New Roman" w:eastAsia="Times New Roman" w:hAnsi="Times New Roman"/>
                <w:i w:val="1"/>
                <w:iCs w:val="1"/>
                <w:sz w:val="24"/>
                <w:szCs w:val="24"/>
                <w:vertAlign w:val="baseline"/>
                <w:rtl w:val="0"/>
              </w:rPr>
              <w:t xml:space="preserve">(xây dựng phương án, đánh giá và so sánh để lựa chọn phương án hợp lý, tiết kiệm và hiệu quả nhất, hạn chế tối đa mua mới; thống kê danh mục tài sản cho các nội dung c, d)</w:t>
            </w:r>
            <w:r w:rsidDel="00000000" w:rsidR="00000000" w:rsidRPr="00000000">
              <w:rPr>
                <w:rtl w:val="0"/>
              </w:rPr>
            </w:r>
          </w:p>
          <w:p w:rsidR="00000000" w:rsidDel="00000000" w:rsidP="00000000" w:rsidRDefault="00000000" w:rsidRPr="00000000" w14:paraId="0000018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 Bố trí trong số thiết bị máy móc hiện có của tổ chức chủ trì dự án </w:t>
            </w:r>
            <w:r w:rsidDel="00000000" w:rsidR="00000000" w:rsidRPr="00000000">
              <w:rPr>
                <w:rFonts w:ascii="Times New Roman" w:cs="Times New Roman" w:eastAsia="Times New Roman" w:hAnsi="Times New Roman"/>
                <w:i w:val="1"/>
                <w:iCs w:val="1"/>
                <w:sz w:val="24"/>
                <w:szCs w:val="24"/>
                <w:vertAlign w:val="baseline"/>
                <w:rtl w:val="0"/>
              </w:rPr>
              <w:t xml:space="preserve">(nếu chưa đủ thì xây dựng phương án hoặc b, hoặc c, hoặc d, hoặc cả b,c,d)</w:t>
            </w:r>
            <w:r w:rsidDel="00000000" w:rsidR="00000000" w:rsidRPr="00000000">
              <w:rPr>
                <w:rtl w:val="0"/>
              </w:rPr>
            </w:r>
          </w:p>
          <w:p w:rsidR="00000000" w:rsidDel="00000000" w:rsidP="00000000" w:rsidRDefault="00000000" w:rsidRPr="00000000" w14:paraId="0000018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b. Điều chuyển thiết bị máy móc</w:t>
            </w:r>
          </w:p>
          <w:p w:rsidR="00000000" w:rsidDel="00000000" w:rsidP="00000000" w:rsidRDefault="00000000" w:rsidRPr="00000000" w14:paraId="0000018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 Thuê thiết bị máy móc</w:t>
            </w:r>
          </w:p>
          <w:tbl>
            <w:tblPr>
              <w:tblStyle w:val="Table4"/>
              <w:tblW w:w="8577.0" w:type="dxa"/>
              <w:jc w:val="center"/>
              <w:tblLayout w:type="fixed"/>
              <w:tblLook w:val="0000"/>
            </w:tblPr>
            <w:tblGrid>
              <w:gridCol w:w="691"/>
              <w:gridCol w:w="2472"/>
              <w:gridCol w:w="3600"/>
              <w:gridCol w:w="1814"/>
              <w:tblGridChange w:id="0">
                <w:tblGrid>
                  <w:gridCol w:w="691"/>
                  <w:gridCol w:w="2472"/>
                  <w:gridCol w:w="3600"/>
                  <w:gridCol w:w="1814"/>
                </w:tblGrid>
              </w:tblGridChange>
            </w:tblGrid>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8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STT</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88">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Danh mục tài sản</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89">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Tính năng, thông số kỹ thuật</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18A">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Thời gian thuê</w:t>
                  </w:r>
                </w:p>
              </w:tc>
            </w:tr>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8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8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8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18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18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19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19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193">
            <w:pPr>
              <w:spacing w:after="12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 Mua sắm mới thiết bị máy móc</w:t>
            </w:r>
          </w:p>
          <w:tbl>
            <w:tblPr>
              <w:tblStyle w:val="Table5"/>
              <w:tblW w:w="8607.0" w:type="dxa"/>
              <w:jc w:val="center"/>
              <w:tblLayout w:type="fixed"/>
              <w:tblLook w:val="0000"/>
            </w:tblPr>
            <w:tblGrid>
              <w:gridCol w:w="701"/>
              <w:gridCol w:w="2813"/>
              <w:gridCol w:w="5093"/>
              <w:tblGridChange w:id="0">
                <w:tblGrid>
                  <w:gridCol w:w="701"/>
                  <w:gridCol w:w="2813"/>
                  <w:gridCol w:w="5093"/>
                </w:tblGrid>
              </w:tblGridChange>
            </w:tblGrid>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9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STT</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9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Danh mục tài sản</w:t>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19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Tính năng, thông số kỹ thuật</w:t>
                  </w:r>
                </w:p>
              </w:tc>
            </w:tr>
            <w:tr>
              <w:trPr>
                <w:cantSplit w:val="0"/>
                <w:tblHeader w:val="0"/>
              </w:trPr>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9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tcBorders>
                    <w:top w:color="000000" w:space="0" w:sz="8" w:val="single"/>
                    <w:left w:color="000000" w:space="0" w:sz="8" w:val="single"/>
                    <w:bottom w:color="000000" w:space="0" w:sz="0" w:val="nil"/>
                    <w:right w:color="000000" w:space="0" w:sz="0" w:val="nil"/>
                  </w:tcBorders>
                  <w:vAlign w:val="center"/>
                </w:tcPr>
                <w:p w:rsidR="00000000" w:rsidDel="00000000" w:rsidP="00000000" w:rsidRDefault="00000000" w:rsidRPr="00000000" w14:paraId="0000019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0" w:val="nil"/>
                    <w:right w:color="000000" w:space="0" w:sz="8" w:val="single"/>
                  </w:tcBorders>
                  <w:vAlign w:val="center"/>
                </w:tcPr>
                <w:p w:rsidR="00000000" w:rsidDel="00000000" w:rsidP="00000000" w:rsidRDefault="00000000" w:rsidRPr="00000000" w14:paraId="0000019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19A">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tcBorders>
                    <w:top w:color="000000" w:space="0" w:sz="8" w:val="single"/>
                    <w:left w:color="000000" w:space="0" w:sz="8" w:val="single"/>
                    <w:bottom w:color="000000" w:space="0" w:sz="8" w:val="single"/>
                    <w:right w:color="000000" w:space="0" w:sz="0" w:val="nil"/>
                  </w:tcBorders>
                  <w:vAlign w:val="center"/>
                </w:tcPr>
                <w:p w:rsidR="00000000" w:rsidDel="00000000" w:rsidP="00000000" w:rsidRDefault="00000000" w:rsidRPr="00000000" w14:paraId="0000019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19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19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15.1.2. Phương án xử lý tài sản là kết quả của quá trình triển khai thực hiện dự án </w:t>
            </w:r>
            <w:r w:rsidDel="00000000" w:rsidR="00000000" w:rsidRPr="00000000">
              <w:rPr>
                <w:rFonts w:ascii="Times New Roman" w:cs="Times New Roman" w:eastAsia="Times New Roman" w:hAnsi="Times New Roman"/>
                <w:i w:val="1"/>
                <w:iCs w:val="1"/>
                <w:sz w:val="24"/>
                <w:szCs w:val="24"/>
                <w:vertAlign w:val="baseline"/>
                <w:rtl w:val="0"/>
              </w:rPr>
              <w:t xml:space="preserve">(hình</w:t>
            </w:r>
            <w:r w:rsidDel="00000000" w:rsidR="00000000" w:rsidRPr="00000000">
              <w:rPr>
                <w:rFonts w:ascii="Times New Roman" w:cs="Times New Roman" w:eastAsia="Times New Roman" w:hAnsi="Times New Roman"/>
                <w:b w:val="1"/>
                <w:bCs w:val="1"/>
                <w:i w:val="1"/>
                <w:iCs w:val="1"/>
                <w:sz w:val="24"/>
                <w:szCs w:val="24"/>
                <w:vertAlign w:val="baseline"/>
                <w:rtl w:val="0"/>
              </w:rPr>
              <w:t xml:space="preserve"> </w:t>
            </w:r>
            <w:r w:rsidDel="00000000" w:rsidR="00000000" w:rsidRPr="00000000">
              <w:rPr>
                <w:rFonts w:ascii="Times New Roman" w:cs="Times New Roman" w:eastAsia="Times New Roman" w:hAnsi="Times New Roman"/>
                <w:i w:val="1"/>
                <w:iCs w:val="1"/>
                <w:sz w:val="24"/>
                <w:szCs w:val="24"/>
                <w:vertAlign w:val="baseline"/>
                <w:rtl w:val="0"/>
              </w:rPr>
              <w:t xml:space="preserve">thức xử lý và đối tượng thụ hưởng)</w:t>
            </w:r>
            <w:r w:rsidDel="00000000" w:rsidR="00000000" w:rsidRPr="00000000">
              <w:rPr>
                <w:rtl w:val="0"/>
              </w:rPr>
            </w:r>
          </w:p>
          <w:p w:rsidR="00000000" w:rsidDel="00000000" w:rsidP="00000000" w:rsidRDefault="00000000" w:rsidRPr="00000000" w14:paraId="0000019E">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9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A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15.2. Phương án tổ chức sản xuất thử nghiệm:</w:t>
            </w:r>
            <w:r w:rsidDel="00000000" w:rsidR="00000000" w:rsidRPr="00000000">
              <w:rPr>
                <w:rtl w:val="0"/>
              </w:rPr>
            </w:r>
          </w:p>
          <w:p w:rsidR="00000000" w:rsidDel="00000000" w:rsidP="00000000" w:rsidRDefault="00000000" w:rsidRPr="00000000" w14:paraId="000001A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a) Phương thức tổ chức thực hiện:</w:t>
            </w:r>
            <w:r w:rsidDel="00000000" w:rsidR="00000000" w:rsidRPr="00000000">
              <w:rPr>
                <w:rtl w:val="0"/>
              </w:rPr>
            </w:r>
          </w:p>
          <w:p w:rsidR="00000000" w:rsidDel="00000000" w:rsidP="00000000" w:rsidRDefault="00000000" w:rsidRPr="00000000" w14:paraId="000001A2">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Đối với đơn vị chủ trì là doanh nghiệp: cần làm rõ năng lực triển khai thực nghiệm và hoàn thiện công nghệ theo mục tiêu trong dự án; phương án liên doanh, phối hợp với các tổ chức KH&amp;CN trong việc phát triển, hoàn thiện công nghệ;</w:t>
            </w:r>
          </w:p>
          <w:p w:rsidR="00000000" w:rsidDel="00000000" w:rsidP="00000000" w:rsidRDefault="00000000" w:rsidRPr="00000000" w14:paraId="000001A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Đối với đơn vị chủ trì là tổ chức khoa học và công nghệ: cần làm rõ năng lực triển khai thực nghiệm và hoàn thiện công nghệ theo mục tiêu trong dự án; việc liên doanh với doanh nghiệp để tổ chức sản xuất thử nghiệm </w:t>
            </w:r>
            <w:r w:rsidDel="00000000" w:rsidR="00000000" w:rsidRPr="00000000">
              <w:rPr>
                <w:rFonts w:ascii="Times New Roman" w:cs="Times New Roman" w:eastAsia="Times New Roman" w:hAnsi="Times New Roman"/>
                <w:i w:val="1"/>
                <w:iCs w:val="1"/>
                <w:sz w:val="24"/>
                <w:szCs w:val="24"/>
                <w:vertAlign w:val="baseline"/>
                <w:rtl w:val="0"/>
              </w:rPr>
              <w:t xml:space="preserve">(kế hoạch/phương án của doanh nghiệp về bố trí địa điểm, điều kiện cơ sở vật chất, đóng góp về vốn, về nhân lực, về khả năng tiêu thụ sản phẩm của dự án phục vụ sản xuất kinh doanh của doanh nghiệp, phương thức phân chia lợi nhuận;...)</w:t>
            </w:r>
            <w:r w:rsidDel="00000000" w:rsidR="00000000" w:rsidRPr="00000000">
              <w:rPr>
                <w:rtl w:val="0"/>
              </w:rPr>
            </w:r>
          </w:p>
          <w:p w:rsidR="00000000" w:rsidDel="00000000" w:rsidP="00000000" w:rsidRDefault="00000000" w:rsidRPr="00000000" w14:paraId="000001A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A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A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b) Mô tả, phân tích và đánh giá các điều kiện triển khai dự án:</w:t>
            </w:r>
            <w:r w:rsidDel="00000000" w:rsidR="00000000" w:rsidRPr="00000000">
              <w:rPr>
                <w:rtl w:val="0"/>
              </w:rPr>
            </w:r>
          </w:p>
          <w:p w:rsidR="00000000" w:rsidDel="00000000" w:rsidP="00000000" w:rsidRDefault="00000000" w:rsidRPr="00000000" w14:paraId="000001A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Địa điểm thực hiện dự án </w:t>
            </w:r>
            <w:r w:rsidDel="00000000" w:rsidR="00000000" w:rsidRPr="00000000">
              <w:rPr>
                <w:rFonts w:ascii="Times New Roman" w:cs="Times New Roman" w:eastAsia="Times New Roman" w:hAnsi="Times New Roman"/>
                <w:i w:val="1"/>
                <w:iCs w:val="1"/>
                <w:sz w:val="24"/>
                <w:szCs w:val="24"/>
                <w:vertAlign w:val="baseline"/>
                <w:rtl w:val="0"/>
              </w:rPr>
              <w:t xml:space="preserve">(nêu địa chỉ cụ thể, nêu thuận lợi và hạn chế về cơ sở hạ tầng như giao thông, liên lạc, điện nước.... của địa bàn triển khai dự án); nhà xưởng, mặt bằng hiện có (m</w:t>
            </w:r>
            <w:r w:rsidDel="00000000" w:rsidR="00000000" w:rsidRPr="00000000">
              <w:rPr>
                <w:rFonts w:ascii="Times New Roman" w:cs="Times New Roman" w:eastAsia="Times New Roman" w:hAnsi="Times New Roman"/>
                <w:i w:val="1"/>
                <w:iCs w:val="1"/>
                <w:sz w:val="24"/>
                <w:szCs w:val="24"/>
                <w:vertAlign w:val="superscript"/>
                <w:rtl w:val="0"/>
              </w:rPr>
              <w:t xml:space="preserve">2</w:t>
            </w:r>
            <w:r w:rsidDel="00000000" w:rsidR="00000000" w:rsidRPr="00000000">
              <w:rPr>
                <w:rFonts w:ascii="Times New Roman" w:cs="Times New Roman" w:eastAsia="Times New Roman" w:hAnsi="Times New Roman"/>
                <w:i w:val="1"/>
                <w:iCs w:val="1"/>
                <w:sz w:val="24"/>
                <w:szCs w:val="24"/>
                <w:vertAlign w:val="baseline"/>
                <w:rtl w:val="0"/>
              </w:rPr>
              <w:t xml:space="preserve">), dự kiến cải tạo, mở rộng,.....);</w:t>
            </w:r>
            <w:r w:rsidDel="00000000" w:rsidR="00000000" w:rsidRPr="00000000">
              <w:rPr>
                <w:rtl w:val="0"/>
              </w:rPr>
            </w:r>
          </w:p>
          <w:p w:rsidR="00000000" w:rsidDel="00000000" w:rsidP="00000000" w:rsidRDefault="00000000" w:rsidRPr="00000000" w14:paraId="000001A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Trang thiết bị chủ yếu đảm bảo cho triển khai dự án </w:t>
            </w:r>
            <w:r w:rsidDel="00000000" w:rsidR="00000000" w:rsidRPr="00000000">
              <w:rPr>
                <w:rFonts w:ascii="Times New Roman" w:cs="Times New Roman" w:eastAsia="Times New Roman" w:hAnsi="Times New Roman"/>
                <w:i w:val="1"/>
                <w:iCs w:val="1"/>
                <w:sz w:val="24"/>
                <w:szCs w:val="24"/>
                <w:vertAlign w:val="baseline"/>
                <w:rtl w:val="0"/>
              </w:rPr>
              <w:t xml:space="preserve">(làm rõ những trang thiết bị đã có, bao gồm cả liên doanh với các đơn vị tham gia, trang thiết bị cần thuê, mua hoặc tự thiết kế chế tạo; khả năng cung ứng trang thiết bị của thị trường cho dự án;....);</w:t>
            </w:r>
            <w:r w:rsidDel="00000000" w:rsidR="00000000" w:rsidRPr="00000000">
              <w:rPr>
                <w:rtl w:val="0"/>
              </w:rPr>
            </w:r>
          </w:p>
          <w:p w:rsidR="00000000" w:rsidDel="00000000" w:rsidP="00000000" w:rsidRDefault="00000000" w:rsidRPr="00000000" w14:paraId="000001A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Nguyên vật liệu </w:t>
            </w:r>
            <w:r w:rsidDel="00000000" w:rsidR="00000000" w:rsidRPr="00000000">
              <w:rPr>
                <w:rFonts w:ascii="Times New Roman" w:cs="Times New Roman" w:eastAsia="Times New Roman" w:hAnsi="Times New Roman"/>
                <w:i w:val="1"/>
                <w:iCs w:val="1"/>
                <w:sz w:val="24"/>
                <w:szCs w:val="24"/>
                <w:vertAlign w:val="baseline"/>
                <w:rtl w:val="0"/>
              </w:rPr>
              <w:t xml:space="preserve">(khả năng cung ứng nguyên vật liệu chủ yếu cho quá trình sản xuất thử nghiệm, làm rõ những nguyên vật liệu cần nhập của nước ngoài;....);</w:t>
            </w:r>
            <w:r w:rsidDel="00000000" w:rsidR="00000000" w:rsidRPr="00000000">
              <w:rPr>
                <w:rtl w:val="0"/>
              </w:rPr>
            </w:r>
          </w:p>
          <w:p w:rsidR="00000000" w:rsidDel="00000000" w:rsidP="00000000" w:rsidRDefault="00000000" w:rsidRPr="00000000" w14:paraId="000001AA">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Nhân lực cần cho triển khai dự án: số cán bộ khoa học công nghệ và công nhân lành nghề tham gia thực hiện dự án; kế hoạch tổ chức nhân lực tham gia dự án; nhu cầu đào tạo phục vụ dự án </w:t>
            </w:r>
            <w:r w:rsidDel="00000000" w:rsidR="00000000" w:rsidRPr="00000000">
              <w:rPr>
                <w:rFonts w:ascii="Times New Roman" w:cs="Times New Roman" w:eastAsia="Times New Roman" w:hAnsi="Times New Roman"/>
                <w:i w:val="1"/>
                <w:iCs w:val="1"/>
                <w:sz w:val="24"/>
                <w:szCs w:val="24"/>
                <w:vertAlign w:val="baseline"/>
                <w:rtl w:val="0"/>
              </w:rPr>
              <w:t xml:space="preserve">(số lượng cán bộ, kỹ thuật viên, công nhân).</w:t>
            </w:r>
            <w:r w:rsidDel="00000000" w:rsidR="00000000" w:rsidRPr="00000000">
              <w:rPr>
                <w:rtl w:val="0"/>
              </w:rPr>
            </w:r>
          </w:p>
          <w:p w:rsidR="00000000" w:rsidDel="00000000" w:rsidP="00000000" w:rsidRDefault="00000000" w:rsidRPr="00000000" w14:paraId="000001AB">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Môi trường </w:t>
            </w:r>
            <w:r w:rsidDel="00000000" w:rsidR="00000000" w:rsidRPr="00000000">
              <w:rPr>
                <w:rFonts w:ascii="Times New Roman" w:cs="Times New Roman" w:eastAsia="Times New Roman" w:hAnsi="Times New Roman"/>
                <w:i w:val="1"/>
                <w:iCs w:val="1"/>
                <w:sz w:val="24"/>
                <w:szCs w:val="24"/>
                <w:vertAlign w:val="baseline"/>
                <w:rtl w:val="0"/>
              </w:rPr>
              <w:t xml:space="preserve">(đánh giá tác động môi trường do việc triển khai dự án và giải pháp khắc phục);</w:t>
            </w:r>
            <w:r w:rsidDel="00000000" w:rsidR="00000000" w:rsidRPr="00000000">
              <w:rPr>
                <w:rtl w:val="0"/>
              </w:rPr>
            </w:r>
          </w:p>
          <w:p w:rsidR="00000000" w:rsidDel="00000000" w:rsidP="00000000" w:rsidRDefault="00000000" w:rsidRPr="00000000" w14:paraId="000001AC">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A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AE">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15.3. Phương án tài chính </w:t>
            </w:r>
            <w:r w:rsidDel="00000000" w:rsidR="00000000" w:rsidRPr="00000000">
              <w:rPr>
                <w:rFonts w:ascii="Times New Roman" w:cs="Times New Roman" w:eastAsia="Times New Roman" w:hAnsi="Times New Roman"/>
                <w:i w:val="1"/>
                <w:iCs w:val="1"/>
                <w:sz w:val="24"/>
                <w:szCs w:val="24"/>
                <w:vertAlign w:val="baseline"/>
                <w:rtl w:val="0"/>
              </w:rPr>
              <w:t xml:space="preserve">(Phân tích và tính toán tài chính của quá trình thực hiện dự án) </w:t>
            </w:r>
            <w:r w:rsidDel="00000000" w:rsidR="00000000" w:rsidRPr="00000000">
              <w:rPr>
                <w:rFonts w:ascii="Times New Roman" w:cs="Times New Roman" w:eastAsia="Times New Roman" w:hAnsi="Times New Roman"/>
                <w:sz w:val="24"/>
                <w:szCs w:val="24"/>
                <w:vertAlign w:val="baseline"/>
                <w:rtl w:val="0"/>
              </w:rPr>
              <w:t xml:space="preserve">trên cơ sở:</w:t>
            </w:r>
          </w:p>
          <w:p w:rsidR="00000000" w:rsidDel="00000000" w:rsidP="00000000" w:rsidRDefault="00000000" w:rsidRPr="00000000" w14:paraId="000001A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Tổng vốn đầu tư để triển khai dự án, bao gồm vốn cố định, vốn lưu động cho sản xuất thử nghiệm và thương mại hóa sản phẩm;</w:t>
            </w:r>
          </w:p>
          <w:p w:rsidR="00000000" w:rsidDel="00000000" w:rsidP="00000000" w:rsidRDefault="00000000" w:rsidRPr="00000000" w14:paraId="000001B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Phương án huy động và sử dụng các nguồn vốn ngoài ngân sách nhà nước tham gia dự án </w:t>
            </w:r>
            <w:r w:rsidDel="00000000" w:rsidR="00000000" w:rsidRPr="00000000">
              <w:rPr>
                <w:rFonts w:ascii="Times New Roman" w:cs="Times New Roman" w:eastAsia="Times New Roman" w:hAnsi="Times New Roman"/>
                <w:i w:val="1"/>
                <w:iCs w:val="1"/>
                <w:sz w:val="24"/>
                <w:szCs w:val="24"/>
                <w:vertAlign w:val="baseline"/>
                <w:rtl w:val="0"/>
              </w:rPr>
              <w:t xml:space="preserve">(kèm theo các văn bản pháp lý minh chứng cho việc huy động các nguồn vốn: báo cáo tài chính của doanh nghiệp trong 2-3 năm gần nhất; cam kết cho vay vốn hoặc bảo lãnh vay vốn của ngân hàng, hạn mức tín dụng, cam kết pháp lý về việc đóng góp vốn của các tổ chức tham gia dự án,...);</w:t>
            </w:r>
            <w:r w:rsidDel="00000000" w:rsidR="00000000" w:rsidRPr="00000000">
              <w:rPr>
                <w:rtl w:val="0"/>
              </w:rPr>
            </w:r>
          </w:p>
          <w:p w:rsidR="00000000" w:rsidDel="00000000" w:rsidP="00000000" w:rsidRDefault="00000000" w:rsidRPr="00000000" w14:paraId="000001B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Phương án sử dụng nguồn vốn hỗ trợ từ ngân sách Nhà nước </w:t>
            </w:r>
            <w:r w:rsidDel="00000000" w:rsidR="00000000" w:rsidRPr="00000000">
              <w:rPr>
                <w:rFonts w:ascii="Times New Roman" w:cs="Times New Roman" w:eastAsia="Times New Roman" w:hAnsi="Times New Roman"/>
                <w:i w:val="1"/>
                <w:iCs w:val="1"/>
                <w:sz w:val="24"/>
                <w:szCs w:val="24"/>
                <w:vertAlign w:val="baseline"/>
                <w:rtl w:val="0"/>
              </w:rPr>
              <w:t xml:space="preserve">(các nội dung chi bằng nguồn vốn này).</w:t>
            </w:r>
            <w:r w:rsidDel="00000000" w:rsidR="00000000" w:rsidRPr="00000000">
              <w:rPr>
                <w:rtl w:val="0"/>
              </w:rPr>
            </w:r>
          </w:p>
          <w:p w:rsidR="00000000" w:rsidDel="00000000" w:rsidP="00000000" w:rsidRDefault="00000000" w:rsidRPr="00000000" w14:paraId="000001B2">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Tính toán, phân tích giá thành sản phẩm của dự án </w:t>
            </w:r>
            <w:r w:rsidDel="00000000" w:rsidR="00000000" w:rsidRPr="00000000">
              <w:rPr>
                <w:rFonts w:ascii="Times New Roman" w:cs="Times New Roman" w:eastAsia="Times New Roman" w:hAnsi="Times New Roman"/>
                <w:i w:val="1"/>
                <w:iCs w:val="1"/>
                <w:sz w:val="24"/>
                <w:szCs w:val="24"/>
                <w:vertAlign w:val="baseline"/>
                <w:rtl w:val="0"/>
              </w:rPr>
              <w:t xml:space="preserve">(theo từng loại sản phẩm của dự án nếu có);</w:t>
            </w:r>
            <w:r w:rsidDel="00000000" w:rsidR="00000000" w:rsidRPr="00000000">
              <w:rPr>
                <w:rFonts w:ascii="Times New Roman" w:cs="Times New Roman" w:eastAsia="Times New Roman" w:hAnsi="Times New Roman"/>
                <w:sz w:val="24"/>
                <w:szCs w:val="24"/>
                <w:vertAlign w:val="baseline"/>
                <w:rtl w:val="0"/>
              </w:rPr>
              <w:t xml:space="preserve"> thời gian thu hồi vốn.</w:t>
            </w:r>
          </w:p>
          <w:p w:rsidR="00000000" w:rsidDel="00000000" w:rsidP="00000000" w:rsidRDefault="00000000" w:rsidRPr="00000000" w14:paraId="000001B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Các số liệu cụ thể của phương án tài chính được trình bày tại các bảng 1 đến bảng 5 và các phụ lục 1 đến phụ lục 6)</w:t>
            </w:r>
            <w:r w:rsidDel="00000000" w:rsidR="00000000" w:rsidRPr="00000000">
              <w:rPr>
                <w:rtl w:val="0"/>
              </w:rPr>
            </w:r>
          </w:p>
          <w:p w:rsidR="00000000" w:rsidDel="00000000" w:rsidP="00000000" w:rsidRDefault="00000000" w:rsidRPr="00000000" w14:paraId="000001B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B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B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15.4. Dự báo nhu cầu thị trường và phương án kinh doanh sản phẩm của dự án </w:t>
            </w:r>
            <w:r w:rsidDel="00000000" w:rsidR="00000000" w:rsidRPr="00000000">
              <w:rPr>
                <w:rFonts w:ascii="Times New Roman" w:cs="Times New Roman" w:eastAsia="Times New Roman" w:hAnsi="Times New Roman"/>
                <w:i w:val="1"/>
                <w:iCs w:val="1"/>
                <w:sz w:val="24"/>
                <w:szCs w:val="24"/>
                <w:vertAlign w:val="baseline"/>
                <w:rtl w:val="0"/>
              </w:rPr>
              <w:t xml:space="preserve">(Giải trình và làm rõ thêm các bảng tính toán và phụ lục kèm theo bảng 3-5, phụ lục 9);</w:t>
            </w:r>
            <w:r w:rsidDel="00000000" w:rsidR="00000000" w:rsidRPr="00000000">
              <w:rPr>
                <w:rtl w:val="0"/>
              </w:rPr>
            </w:r>
          </w:p>
          <w:p w:rsidR="00000000" w:rsidDel="00000000" w:rsidP="00000000" w:rsidRDefault="00000000" w:rsidRPr="00000000" w14:paraId="000001B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Dự báo nhu cầu thị trường </w:t>
            </w:r>
            <w:r w:rsidDel="00000000" w:rsidR="00000000" w:rsidRPr="00000000">
              <w:rPr>
                <w:rFonts w:ascii="Times New Roman" w:cs="Times New Roman" w:eastAsia="Times New Roman" w:hAnsi="Times New Roman"/>
                <w:i w:val="1"/>
                <w:iCs w:val="1"/>
                <w:sz w:val="24"/>
                <w:szCs w:val="24"/>
                <w:vertAlign w:val="baseline"/>
                <w:rtl w:val="0"/>
              </w:rPr>
              <w:t xml:space="preserve">(dự báo nhu cầu chung và thống kê danh mục các đơn đặt hàng hoặc hợp đồng mua sản phẩm dự án);</w:t>
            </w:r>
            <w:r w:rsidDel="00000000" w:rsidR="00000000" w:rsidRPr="00000000">
              <w:rPr>
                <w:rtl w:val="0"/>
              </w:rPr>
            </w:r>
          </w:p>
          <w:p w:rsidR="00000000" w:rsidDel="00000000" w:rsidP="00000000" w:rsidRDefault="00000000" w:rsidRPr="00000000" w14:paraId="000001B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Phương án tiếp thị sản phẩm của dự án </w:t>
            </w:r>
            <w:r w:rsidDel="00000000" w:rsidR="00000000" w:rsidRPr="00000000">
              <w:rPr>
                <w:rFonts w:ascii="Times New Roman" w:cs="Times New Roman" w:eastAsia="Times New Roman" w:hAnsi="Times New Roman"/>
                <w:i w:val="1"/>
                <w:iCs w:val="1"/>
                <w:sz w:val="24"/>
                <w:szCs w:val="24"/>
                <w:vertAlign w:val="baseline"/>
                <w:rtl w:val="0"/>
              </w:rPr>
              <w:t xml:space="preserve">(tuyên truyền, quảng cáo, xây dựng trang web, tham gia hội chợ triển lãm, trình diễn công nghệ, tờ rơi,...);</w:t>
            </w:r>
            <w:r w:rsidDel="00000000" w:rsidR="00000000" w:rsidRPr="00000000">
              <w:rPr>
                <w:rtl w:val="0"/>
              </w:rPr>
            </w:r>
          </w:p>
          <w:p w:rsidR="00000000" w:rsidDel="00000000" w:rsidP="00000000" w:rsidRDefault="00000000" w:rsidRPr="00000000" w14:paraId="000001B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Phân tích giá thành, giá bán dự kiến của sản phẩm trong thời gian sản xuất thử nghiệm; giá bán khi ổn định sản xuất </w:t>
            </w:r>
            <w:r w:rsidDel="00000000" w:rsidR="00000000" w:rsidRPr="00000000">
              <w:rPr>
                <w:rFonts w:ascii="Times New Roman" w:cs="Times New Roman" w:eastAsia="Times New Roman" w:hAnsi="Times New Roman"/>
                <w:i w:val="1"/>
                <w:iCs w:val="1"/>
                <w:sz w:val="24"/>
                <w:szCs w:val="24"/>
                <w:vertAlign w:val="baseline"/>
                <w:rtl w:val="0"/>
              </w:rPr>
              <w:t xml:space="preserve">(so sánh với giá sản phẩm nhập khẩu, giá thị trường trong nước hiện tại; dự báo xu thế giá sản phẩm cho những năm tới);</w:t>
            </w:r>
            <w:r w:rsidDel="00000000" w:rsidR="00000000" w:rsidRPr="00000000">
              <w:rPr>
                <w:rFonts w:ascii="Times New Roman" w:cs="Times New Roman" w:eastAsia="Times New Roman" w:hAnsi="Times New Roman"/>
                <w:sz w:val="24"/>
                <w:szCs w:val="24"/>
                <w:vertAlign w:val="baseline"/>
                <w:rtl w:val="0"/>
              </w:rPr>
              <w:t xml:space="preserve"> các phương thức hỗ trợ tiêu thụ sản phẩm dự án;</w:t>
            </w:r>
          </w:p>
          <w:p w:rsidR="00000000" w:rsidDel="00000000" w:rsidP="00000000" w:rsidRDefault="00000000" w:rsidRPr="00000000" w14:paraId="000001BA">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Phương án tổ chức mạng lưới phân phối sản phẩm khi phát triển sản xuất quy mô công nghiệp.</w:t>
            </w:r>
          </w:p>
          <w:p w:rsidR="00000000" w:rsidDel="00000000" w:rsidP="00000000" w:rsidRDefault="00000000" w:rsidRPr="00000000" w14:paraId="000001BB">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1BC">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r>
      <w:tr>
        <w:trPr>
          <w:cantSplit w:val="0"/>
          <w:tblHeader w:val="0"/>
        </w:trPr>
        <w:tc>
          <w:tcPr>
            <w:gridSpan w:val="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1C9">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16</w:t>
            </w:r>
            <w:r w:rsidDel="00000000" w:rsidR="00000000" w:rsidRPr="00000000">
              <w:rPr>
                <w:rtl w:val="0"/>
              </w:rPr>
            </w:r>
          </w:p>
        </w:tc>
        <w:tc>
          <w:tcPr>
            <w:gridSpan w:val="10"/>
            <w:tcBorders>
              <w:top w:color="000000" w:space="0" w:sz="0" w:val="nil"/>
              <w:left w:color="000000" w:space="0" w:sz="0" w:val="nil"/>
              <w:bottom w:color="000000" w:space="0" w:sz="0" w:val="nil"/>
              <w:right w:color="000000" w:space="0" w:sz="8" w:val="single"/>
            </w:tcBorders>
            <w:vAlign w:val="top"/>
          </w:tcPr>
          <w:p w:rsidR="00000000" w:rsidDel="00000000" w:rsidP="00000000" w:rsidRDefault="00000000" w:rsidRPr="00000000" w14:paraId="000001CC">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Sản phẩm của dự án</w:t>
            </w:r>
            <w:r w:rsidDel="00000000" w:rsidR="00000000" w:rsidRPr="00000000">
              <w:rPr>
                <w:rtl w:val="0"/>
              </w:rPr>
            </w:r>
          </w:p>
        </w:tc>
      </w:tr>
      <w:tr>
        <w:trPr>
          <w:cantSplit w:val="0"/>
          <w:tblHeader w:val="0"/>
        </w:trPr>
        <w:tc>
          <w:tcPr>
            <w:gridSpan w:val="1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1D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16.1. Dạng I: </w:t>
            </w:r>
            <w:r w:rsidDel="00000000" w:rsidR="00000000" w:rsidRPr="00000000">
              <w:rPr>
                <w:rFonts w:ascii="Times New Roman" w:cs="Times New Roman" w:eastAsia="Times New Roman" w:hAnsi="Times New Roman"/>
                <w:sz w:val="24"/>
                <w:szCs w:val="24"/>
                <w:vertAlign w:val="baseline"/>
                <w:rtl w:val="0"/>
              </w:rPr>
              <w:t xml:space="preserve">Mẫu </w:t>
            </w:r>
            <w:r w:rsidDel="00000000" w:rsidR="00000000" w:rsidRPr="00000000">
              <w:rPr>
                <w:rFonts w:ascii="Times New Roman" w:cs="Times New Roman" w:eastAsia="Times New Roman" w:hAnsi="Times New Roman"/>
                <w:i w:val="1"/>
                <w:iCs w:val="1"/>
                <w:sz w:val="24"/>
                <w:szCs w:val="24"/>
                <w:vertAlign w:val="baseline"/>
                <w:rtl w:val="0"/>
              </w:rPr>
              <w:t xml:space="preserve">(model, maket);</w:t>
            </w:r>
            <w:r w:rsidDel="00000000" w:rsidR="00000000" w:rsidRPr="00000000">
              <w:rPr>
                <w:rFonts w:ascii="Times New Roman" w:cs="Times New Roman" w:eastAsia="Times New Roman" w:hAnsi="Times New Roman"/>
                <w:sz w:val="24"/>
                <w:szCs w:val="24"/>
                <w:vertAlign w:val="baseline"/>
                <w:rtl w:val="0"/>
              </w:rPr>
              <w:t xml:space="preserve"> Sản phẩm </w:t>
            </w:r>
            <w:r w:rsidDel="00000000" w:rsidR="00000000" w:rsidRPr="00000000">
              <w:rPr>
                <w:rFonts w:ascii="Times New Roman" w:cs="Times New Roman" w:eastAsia="Times New Roman" w:hAnsi="Times New Roman"/>
                <w:i w:val="1"/>
                <w:iCs w:val="1"/>
                <w:sz w:val="24"/>
                <w:szCs w:val="24"/>
                <w:vertAlign w:val="baseline"/>
                <w:rtl w:val="0"/>
              </w:rPr>
              <w:t xml:space="preserve">(là hàng hóa, có thể được tiêu thụ trên thị trường);</w:t>
            </w:r>
            <w:r w:rsidDel="00000000" w:rsidR="00000000" w:rsidRPr="00000000">
              <w:rPr>
                <w:rFonts w:ascii="Times New Roman" w:cs="Times New Roman" w:eastAsia="Times New Roman" w:hAnsi="Times New Roman"/>
                <w:sz w:val="24"/>
                <w:szCs w:val="24"/>
                <w:vertAlign w:val="baseline"/>
                <w:rtl w:val="0"/>
              </w:rPr>
              <w:t xml:space="preserve"> Vật liệu; Thiết bị, máy móc; Dây chuyền công nghệ; Giống cây trồng; Giống vật nuôi và các loại khác;...</w:t>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1E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TT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1E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Tên sản phẩm</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E8">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lượng</w:t>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EA">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Chỉ tiêu kinh tế - kỹ thuật</w:t>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EE">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Ghi chú </w:t>
            </w:r>
            <w:r w:rsidDel="00000000" w:rsidR="00000000" w:rsidRPr="00000000">
              <w:rPr>
                <w:rFonts w:ascii="Times New Roman" w:cs="Times New Roman" w:eastAsia="Times New Roman" w:hAnsi="Times New Roman"/>
                <w:i w:val="1"/>
                <w:iCs w:val="1"/>
                <w:sz w:val="24"/>
                <w:szCs w:val="24"/>
                <w:vertAlign w:val="baseline"/>
                <w:rtl w:val="0"/>
              </w:rPr>
              <w:t xml:space="preserve">(quy mô, so với sản phẩm trên thế giới nếu có)</w:t>
            </w: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1F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F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F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F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1F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1F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0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0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0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0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0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0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0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1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1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1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1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1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2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16.2. Dạng II: </w:t>
            </w:r>
            <w:r w:rsidDel="00000000" w:rsidR="00000000" w:rsidRPr="00000000">
              <w:rPr>
                <w:rFonts w:ascii="Times New Roman" w:cs="Times New Roman" w:eastAsia="Times New Roman" w:hAnsi="Times New Roman"/>
                <w:sz w:val="24"/>
                <w:szCs w:val="24"/>
                <w:vertAlign w:val="baseline"/>
                <w:rtl w:val="0"/>
              </w:rPr>
              <w:t xml:space="preserve">Nguyên lý ứng dụng; Phương pháp; Tiêu chuẩn; Quy phạm; Phần mềm máy tính; Bản vẽ thiết kế; Quy trình công nghệ; Sơ đồ, bản đồ; Số liệu, Cơ sở dữ liệu; Báo cáo phân tích; Tài liệu dự báo </w:t>
            </w:r>
            <w:r w:rsidDel="00000000" w:rsidR="00000000" w:rsidRPr="00000000">
              <w:rPr>
                <w:rFonts w:ascii="Times New Roman" w:cs="Times New Roman" w:eastAsia="Times New Roman" w:hAnsi="Times New Roman"/>
                <w:i w:val="1"/>
                <w:iCs w:val="1"/>
                <w:sz w:val="24"/>
                <w:szCs w:val="24"/>
                <w:vertAlign w:val="baseline"/>
                <w:rtl w:val="0"/>
              </w:rPr>
              <w:t xml:space="preserve">(phương pháp, quy trình, mô hình,...);</w:t>
            </w:r>
            <w:r w:rsidDel="00000000" w:rsidR="00000000" w:rsidRPr="00000000">
              <w:rPr>
                <w:rFonts w:ascii="Times New Roman" w:cs="Times New Roman" w:eastAsia="Times New Roman" w:hAnsi="Times New Roman"/>
                <w:sz w:val="24"/>
                <w:szCs w:val="24"/>
                <w:vertAlign w:val="baseline"/>
                <w:rtl w:val="0"/>
              </w:rPr>
              <w:t xml:space="preserve"> Đề án, qui hoạch, kế hoạch; Luận chứng kinh tế-kỹ thuật, Báo cáo nghiên cứu khả thi và các sản phẩm khác.</w:t>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3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3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Tên sản phẩm</w:t>
            </w:r>
            <w:r w:rsidDel="00000000" w:rsidR="00000000" w:rsidRPr="00000000">
              <w:rPr>
                <w:rtl w:val="0"/>
              </w:rPr>
            </w:r>
          </w:p>
        </w:tc>
        <w:tc>
          <w:tcPr>
            <w:gridSpan w:val="5"/>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3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Yêu cầu khoa học cần đạt</w:t>
            </w: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3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Ghi chú</w:t>
            </w: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3E">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42">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gridSpan w:val="5"/>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4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48">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4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4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5"/>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5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5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5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5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5"/>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5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6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1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6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16.3. Dạng III: </w:t>
            </w:r>
            <w:r w:rsidDel="00000000" w:rsidR="00000000" w:rsidRPr="00000000">
              <w:rPr>
                <w:rFonts w:ascii="Times New Roman" w:cs="Times New Roman" w:eastAsia="Times New Roman" w:hAnsi="Times New Roman"/>
                <w:sz w:val="24"/>
                <w:szCs w:val="24"/>
                <w:vertAlign w:val="baseline"/>
                <w:rtl w:val="0"/>
              </w:rPr>
              <w:t xml:space="preserve">Bài báo; Tài liệu phục vụ đào tạo tạo (khung chương trình, chương trình, giáo trình, bài giảng,...); Sách chuyên khảo và các sản phẩm là kết quả các dự án</w:t>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72">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TT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Tên sản phẩm</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Yêu cầu khoa học cần đạt</w:t>
            </w: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9">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Dự kiến nơi công bố </w:t>
            </w:r>
            <w:r w:rsidDel="00000000" w:rsidR="00000000" w:rsidRPr="00000000">
              <w:rPr>
                <w:rFonts w:ascii="Times New Roman" w:cs="Times New Roman" w:eastAsia="Times New Roman" w:hAnsi="Times New Roman"/>
                <w:sz w:val="24"/>
                <w:szCs w:val="24"/>
                <w:vertAlign w:val="baseline"/>
                <w:rtl w:val="0"/>
              </w:rPr>
              <w:t xml:space="preserve">(Tạp chí, Nhà xuất bản)</w:t>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7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Ghi chú</w:t>
            </w: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7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8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8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8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8A">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8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9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9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9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9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9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9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9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A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A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1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A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Kết quả tham gia đào tạo </w:t>
            </w:r>
            <w:r w:rsidDel="00000000" w:rsidR="00000000" w:rsidRPr="00000000">
              <w:rPr>
                <w:rFonts w:ascii="Times New Roman" w:cs="Times New Roman" w:eastAsia="Times New Roman" w:hAnsi="Times New Roman"/>
                <w:sz w:val="24"/>
                <w:szCs w:val="24"/>
                <w:vertAlign w:val="baseline"/>
                <w:rtl w:val="0"/>
              </w:rPr>
              <w:t xml:space="preserve">(tiến sĩ, thạc sĩ, kỹ sư, kỹ thuật viên, cán bộ,...); hình thành tổ chức nghiên cứu và phát triển của doanh nghiệp, ...</w:t>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2B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TT</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Đối tượng</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8">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Chuyên ngành/lĩnh vực</w:t>
            </w: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A">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lượng</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2BE">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Ghi chú</w:t>
            </w: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C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C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C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C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C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C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D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D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D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D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D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D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D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E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2E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1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E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Sản phẩm dự kiến đăng ký bảo hộ quyền sở hữu công nghiệp, quyền đối với giống cây trồng, quyền tác giả, ...</w:t>
            </w:r>
            <w:r w:rsidDel="00000000" w:rsidR="00000000" w:rsidRPr="00000000">
              <w:rPr>
                <w:rtl w:val="0"/>
              </w:rPr>
            </w:r>
          </w:p>
          <w:p w:rsidR="00000000" w:rsidDel="00000000" w:rsidP="00000000" w:rsidRDefault="00000000" w:rsidRPr="00000000" w14:paraId="000002E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2E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2EA">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r>
      <w:tr>
        <w:trPr>
          <w:cantSplit w:val="0"/>
          <w:tblHeader w:val="0"/>
        </w:trPr>
        <w:tc>
          <w:tcPr>
            <w:gridSpan w:val="1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2F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17. Phương án phát triển của dự án sau khi kết thúc</w:t>
            </w:r>
            <w:r w:rsidDel="00000000" w:rsidR="00000000" w:rsidRPr="00000000">
              <w:rPr>
                <w:rtl w:val="0"/>
              </w:rPr>
            </w:r>
          </w:p>
          <w:p w:rsidR="00000000" w:rsidDel="00000000" w:rsidP="00000000" w:rsidRDefault="00000000" w:rsidRPr="00000000" w14:paraId="000002F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17.1. Phương thức triển khai </w:t>
            </w:r>
            <w:r w:rsidDel="00000000" w:rsidR="00000000" w:rsidRPr="00000000">
              <w:rPr>
                <w:rFonts w:ascii="Times New Roman" w:cs="Times New Roman" w:eastAsia="Times New Roman" w:hAnsi="Times New Roman"/>
                <w:i w:val="1"/>
                <w:iCs w:val="1"/>
                <w:sz w:val="24"/>
                <w:szCs w:val="24"/>
                <w:vertAlign w:val="baseline"/>
                <w:rtl w:val="0"/>
              </w:rPr>
              <w:t xml:space="preserve">(Mô tả rõ phương án triển khai lựa chọn trong các loại hình sau đây: (i)Đưa vào sản xuất công nghiệp của doanh nghiệp; (ii)Nhân rộng, chuyển giao kết quả của dự án; (iii)Liên doanh, liên kết; (iv)Thành lập doanh nghiệp khoa học và công nghệ mới để tiến hành sản xuất- kinh doanh; (v)Hình thức khác: Nêu rõ).</w:t>
            </w:r>
            <w:r w:rsidDel="00000000" w:rsidR="00000000" w:rsidRPr="00000000">
              <w:rPr>
                <w:rtl w:val="0"/>
              </w:rPr>
            </w:r>
          </w:p>
          <w:p w:rsidR="00000000" w:rsidDel="00000000" w:rsidP="00000000" w:rsidRDefault="00000000" w:rsidRPr="00000000" w14:paraId="000002F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2FA">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2FB">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2FC">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17.2. Quy mô sản xuất </w:t>
            </w:r>
            <w:r w:rsidDel="00000000" w:rsidR="00000000" w:rsidRPr="00000000">
              <w:rPr>
                <w:rFonts w:ascii="Times New Roman" w:cs="Times New Roman" w:eastAsia="Times New Roman" w:hAnsi="Times New Roman"/>
                <w:sz w:val="24"/>
                <w:szCs w:val="24"/>
                <w:vertAlign w:val="baseline"/>
                <w:rtl w:val="0"/>
              </w:rPr>
              <w:t xml:space="preserve">(Công nghệ, nhân lực, sản phẩm,...)</w:t>
            </w:r>
          </w:p>
          <w:p w:rsidR="00000000" w:rsidDel="00000000" w:rsidP="00000000" w:rsidRDefault="00000000" w:rsidRPr="00000000" w14:paraId="000002F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2FE">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2F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30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17.3. Tổng số vốn của dự án sản xuất</w:t>
            </w:r>
            <w:r w:rsidDel="00000000" w:rsidR="00000000" w:rsidRPr="00000000">
              <w:rPr>
                <w:rtl w:val="0"/>
              </w:rPr>
            </w:r>
          </w:p>
          <w:p w:rsidR="00000000" w:rsidDel="00000000" w:rsidP="00000000" w:rsidRDefault="00000000" w:rsidRPr="00000000" w14:paraId="0000030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302">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30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31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18</w:t>
            </w:r>
            <w:r w:rsidDel="00000000" w:rsidR="00000000" w:rsidRPr="00000000">
              <w:rPr>
                <w:rtl w:val="0"/>
              </w:rPr>
            </w:r>
          </w:p>
        </w:tc>
        <w:tc>
          <w:tcPr>
            <w:gridSpan w:val="12"/>
            <w:tcBorders>
              <w:top w:color="000000" w:space="0" w:sz="0" w:val="nil"/>
              <w:left w:color="000000" w:space="0" w:sz="0" w:val="nil"/>
              <w:bottom w:color="000000" w:space="0" w:sz="0" w:val="nil"/>
              <w:right w:color="000000" w:space="0" w:sz="8" w:val="single"/>
            </w:tcBorders>
            <w:vAlign w:val="top"/>
          </w:tcPr>
          <w:p w:rsidR="00000000" w:rsidDel="00000000" w:rsidP="00000000" w:rsidRDefault="00000000" w:rsidRPr="00000000" w14:paraId="0000031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Hiệu quả tác động</w:t>
            </w:r>
            <w:r w:rsidDel="00000000" w:rsidR="00000000" w:rsidRPr="00000000">
              <w:rPr>
                <w:rtl w:val="0"/>
              </w:rPr>
            </w:r>
          </w:p>
        </w:tc>
      </w:tr>
      <w:tr>
        <w:trPr>
          <w:cantSplit w:val="0"/>
          <w:tblHeader w:val="0"/>
        </w:trPr>
        <w:tc>
          <w:tcPr>
            <w:gridSpan w:val="13"/>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31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18.1. Hiệu quả về khoa học về công nghệ </w:t>
            </w:r>
            <w:r w:rsidDel="00000000" w:rsidR="00000000" w:rsidRPr="00000000">
              <w:rPr>
                <w:rFonts w:ascii="Times New Roman" w:cs="Times New Roman" w:eastAsia="Times New Roman" w:hAnsi="Times New Roman"/>
                <w:i w:val="1"/>
                <w:iCs w:val="1"/>
                <w:sz w:val="24"/>
                <w:szCs w:val="24"/>
                <w:vertAlign w:val="baseline"/>
                <w:rtl w:val="0"/>
              </w:rPr>
              <w:t xml:space="preserve">(nêu tác động đối với lĩnh vực khoa học công nghệ liên quan, đào tạo, bồi dưỡng đội ngũ cán bộ, tăng cường năng lực nội sinh, khả năng công nhận, bảo hộ quyền sở hữu trí tuệ...)</w:t>
            </w:r>
            <w:r w:rsidDel="00000000" w:rsidR="00000000" w:rsidRPr="00000000">
              <w:rPr>
                <w:rtl w:val="0"/>
              </w:rPr>
            </w:r>
          </w:p>
          <w:p w:rsidR="00000000" w:rsidDel="00000000" w:rsidP="00000000" w:rsidRDefault="00000000" w:rsidRPr="00000000" w14:paraId="0000031E">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31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32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18.2 Hiệu quả về kinh tế </w:t>
            </w:r>
            <w:r w:rsidDel="00000000" w:rsidR="00000000" w:rsidRPr="00000000">
              <w:rPr>
                <w:rFonts w:ascii="Times New Roman" w:cs="Times New Roman" w:eastAsia="Times New Roman" w:hAnsi="Times New Roman"/>
                <w:i w:val="1"/>
                <w:iCs w:val="1"/>
                <w:sz w:val="24"/>
                <w:szCs w:val="24"/>
                <w:vertAlign w:val="baseline"/>
                <w:rtl w:val="0"/>
              </w:rPr>
              <w:t xml:space="preserve">(phân tích rõ hiệu quả kinh tế trực tiếp và gián tiếp do dự án đem lại gồm: làm lợi do thay thế nhập khẩu, tăng tỷ lệ nội địa hóa, thuê chuyên gia...so với hiện tại, dự kiến tỷ suất lợi nhuận, tổng doanh thu của sản phẩm, tiết kiệm nguyên nhiên vật liệu, năng lượng, giảm giá thành và tăng sức cạnh tranh của sản phẩm hàng hóa, giảm nhập khẩu ...)</w:t>
            </w:r>
            <w:r w:rsidDel="00000000" w:rsidR="00000000" w:rsidRPr="00000000">
              <w:rPr>
                <w:rtl w:val="0"/>
              </w:rPr>
            </w:r>
          </w:p>
          <w:p w:rsidR="00000000" w:rsidDel="00000000" w:rsidP="00000000" w:rsidRDefault="00000000" w:rsidRPr="00000000" w14:paraId="0000032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322">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32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32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18.3. Hiệu quả về xã hội </w:t>
            </w:r>
            <w:r w:rsidDel="00000000" w:rsidR="00000000" w:rsidRPr="00000000">
              <w:rPr>
                <w:rFonts w:ascii="Times New Roman" w:cs="Times New Roman" w:eastAsia="Times New Roman" w:hAnsi="Times New Roman"/>
                <w:i w:val="1"/>
                <w:iCs w:val="1"/>
                <w:sz w:val="24"/>
                <w:szCs w:val="24"/>
                <w:vertAlign w:val="baseline"/>
                <w:rtl w:val="0"/>
              </w:rPr>
              <w:t xml:space="preserve">(phân tích rõ hiệu quả kinh tế trực tiếp và gián tiếp do đề án khung đem lại gồm tạo lập được doanh nghiệp, vùng nguyên liệu tập trung, khu chế biến, việc làm, phát huy được lợi thế tài nguyên, ...)</w:t>
            </w:r>
            <w:r w:rsidDel="00000000" w:rsidR="00000000" w:rsidRPr="00000000">
              <w:rPr>
                <w:rtl w:val="0"/>
              </w:rPr>
            </w:r>
          </w:p>
          <w:p w:rsidR="00000000" w:rsidDel="00000000" w:rsidP="00000000" w:rsidRDefault="00000000" w:rsidRPr="00000000" w14:paraId="0000032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32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32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32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18.4. Hiệu quả về bảo vệ môi trường </w:t>
            </w:r>
            <w:r w:rsidDel="00000000" w:rsidR="00000000" w:rsidRPr="00000000">
              <w:rPr>
                <w:rFonts w:ascii="Times New Roman" w:cs="Times New Roman" w:eastAsia="Times New Roman" w:hAnsi="Times New Roman"/>
                <w:i w:val="1"/>
                <w:iCs w:val="1"/>
                <w:sz w:val="24"/>
                <w:szCs w:val="24"/>
                <w:vertAlign w:val="baseline"/>
                <w:rtl w:val="0"/>
              </w:rPr>
              <w:t xml:space="preserve">(phân tích tác động chính của sản phẩm đối với môi trường, phát triển bền vững...)</w:t>
            </w:r>
            <w:r w:rsidDel="00000000" w:rsidR="00000000" w:rsidRPr="00000000">
              <w:rPr>
                <w:rtl w:val="0"/>
              </w:rPr>
            </w:r>
          </w:p>
          <w:p w:rsidR="00000000" w:rsidDel="00000000" w:rsidP="00000000" w:rsidRDefault="00000000" w:rsidRPr="00000000" w14:paraId="0000032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32A">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32B">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r>
      <w:tr>
        <w:trPr>
          <w:cantSplit w:val="0"/>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3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3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3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3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3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3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3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3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4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4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4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4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34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345">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III. PHÂN TÍCH TÀI CHÍNH CỦA DỰ ÁN</w:t>
      </w:r>
      <w:r w:rsidDel="00000000" w:rsidR="00000000" w:rsidRPr="00000000">
        <w:rPr>
          <w:rtl w:val="0"/>
        </w:rPr>
      </w:r>
    </w:p>
    <w:p w:rsidR="00000000" w:rsidDel="00000000" w:rsidP="00000000" w:rsidRDefault="00000000" w:rsidRPr="00000000" w14:paraId="00000346">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Tổng kinh phí cần thiết để triển khai dự án, đề án = Vốn cố định của dự án sản xuất + Kinh phí hỗ trợ công nghệ + Vốn lưu động.</w:t>
      </w:r>
    </w:p>
    <w:p w:rsidR="00000000" w:rsidDel="00000000" w:rsidP="00000000" w:rsidRDefault="00000000" w:rsidRPr="00000000" w14:paraId="00000347">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 Vốn cố định của Dự án sản xuất gồm: </w:t>
      </w:r>
      <w:r w:rsidDel="00000000" w:rsidR="00000000" w:rsidRPr="00000000">
        <w:rPr>
          <w:rFonts w:ascii="Times New Roman" w:cs="Times New Roman" w:eastAsia="Times New Roman" w:hAnsi="Times New Roman"/>
          <w:color w:val="000000"/>
          <w:sz w:val="24"/>
          <w:szCs w:val="24"/>
          <w:vertAlign w:val="baseline"/>
          <w:rtl w:val="0"/>
        </w:rPr>
        <w:t xml:space="preserve">(i)Thiết bị, máy móc đã có (giá trị còn lại); (ii)Thiết bị, máy móc mua mới; (iii)Nhà xưởng đã có (giá trị còn lại); (iv)Nhà xưởng xây mới hoặc cải tạo.</w:t>
      </w:r>
    </w:p>
    <w:p w:rsidR="00000000" w:rsidDel="00000000" w:rsidP="00000000" w:rsidRDefault="00000000" w:rsidRPr="00000000" w14:paraId="00000348">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 Vốn lưu động: </w:t>
      </w:r>
      <w:r w:rsidDel="00000000" w:rsidR="00000000" w:rsidRPr="00000000">
        <w:rPr>
          <w:rFonts w:ascii="Times New Roman" w:cs="Times New Roman" w:eastAsia="Times New Roman" w:hAnsi="Times New Roman"/>
          <w:color w:val="000000"/>
          <w:sz w:val="24"/>
          <w:szCs w:val="24"/>
          <w:vertAlign w:val="baseline"/>
          <w:rtl w:val="0"/>
        </w:rPr>
        <w:t xml:space="preserve">chỉ tính chi phí để sản xuất khối lượng sản phẩm cần thiết có thể tiêu thụ và tái sản xuất cho đợt sản xuất thử nghiệm tiếp theo.</w:t>
      </w:r>
    </w:p>
    <w:p w:rsidR="00000000" w:rsidDel="00000000" w:rsidP="00000000" w:rsidRDefault="00000000" w:rsidRPr="00000000" w14:paraId="00000349">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 Kinh phí hỗ trợ công nghệ: </w:t>
      </w:r>
      <w:r w:rsidDel="00000000" w:rsidR="00000000" w:rsidRPr="00000000">
        <w:rPr>
          <w:rFonts w:ascii="Times New Roman" w:cs="Times New Roman" w:eastAsia="Times New Roman" w:hAnsi="Times New Roman"/>
          <w:color w:val="000000"/>
          <w:sz w:val="24"/>
          <w:szCs w:val="24"/>
          <w:vertAlign w:val="baseline"/>
          <w:rtl w:val="0"/>
        </w:rPr>
        <w:t xml:space="preserve">chi phí hoàn thiện, ổn định các thông số kinh tế-kỹ thuật.</w:t>
      </w:r>
    </w:p>
    <w:p w:rsidR="00000000" w:rsidDel="00000000" w:rsidP="00000000" w:rsidRDefault="00000000" w:rsidRPr="00000000" w14:paraId="0000034A">
      <w:pPr>
        <w:shd w:fill="ffffff" w:val="clea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Bảng 1. Tổng kinh phí đầu tư cần thiết để triển khai Dự án</w:t>
      </w:r>
      <w:r w:rsidDel="00000000" w:rsidR="00000000" w:rsidRPr="00000000">
        <w:rPr>
          <w:rtl w:val="0"/>
        </w:rPr>
      </w:r>
    </w:p>
    <w:p w:rsidR="00000000" w:rsidDel="00000000" w:rsidP="00000000" w:rsidRDefault="00000000" w:rsidRPr="00000000" w14:paraId="0000034B">
      <w:pPr>
        <w:shd w:fill="ffffff" w:val="clear"/>
        <w:spacing w:after="120" w:before="120" w:line="276" w:lineRule="auto"/>
        <w:jc w:val="right"/>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Đơn vị: triệu đồng</w:t>
      </w:r>
      <w:r w:rsidDel="00000000" w:rsidR="00000000" w:rsidRPr="00000000">
        <w:rPr>
          <w:rtl w:val="0"/>
        </w:rPr>
      </w:r>
    </w:p>
    <w:tbl>
      <w:tblPr>
        <w:tblStyle w:val="Table6"/>
        <w:tblW w:w="9399.999999999998" w:type="dxa"/>
        <w:jc w:val="center"/>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576"/>
        <w:gridCol w:w="1823"/>
        <w:gridCol w:w="768"/>
        <w:gridCol w:w="767"/>
        <w:gridCol w:w="1055"/>
        <w:gridCol w:w="767"/>
        <w:gridCol w:w="863"/>
        <w:gridCol w:w="959"/>
        <w:gridCol w:w="959"/>
        <w:gridCol w:w="863"/>
        <w:tblGridChange w:id="0">
          <w:tblGrid>
            <w:gridCol w:w="576"/>
            <w:gridCol w:w="1823"/>
            <w:gridCol w:w="768"/>
            <w:gridCol w:w="767"/>
            <w:gridCol w:w="1055"/>
            <w:gridCol w:w="767"/>
            <w:gridCol w:w="863"/>
            <w:gridCol w:w="959"/>
            <w:gridCol w:w="959"/>
            <w:gridCol w:w="863"/>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4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4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Nguồn vốn</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4E">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cộng</w:t>
            </w:r>
            <w:r w:rsidDel="00000000" w:rsidR="00000000" w:rsidRPr="00000000">
              <w:rPr>
                <w:rtl w:val="0"/>
              </w:rPr>
            </w:r>
          </w:p>
        </w:tc>
        <w:tc>
          <w:tcPr>
            <w:gridSpan w:val="7"/>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4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Trong đó</w:t>
            </w:r>
            <w:r w:rsidDel="00000000" w:rsidR="00000000" w:rsidRPr="00000000">
              <w:rPr>
                <w:rtl w:val="0"/>
              </w:rPr>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59">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Vốn cố định</w:t>
            </w: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5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Kinh phí hỗ trợ công nghệ</w:t>
            </w: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5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Vốn lưu động</w:t>
            </w:r>
            <w:r w:rsidDel="00000000" w:rsidR="00000000" w:rsidRPr="00000000">
              <w:rPr>
                <w:rtl w:val="0"/>
              </w:rPr>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Thiết bị, máy móc mua mới</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Nhà xưởng xây dựng mới và cải tạo</w:t>
            </w: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Chi phí lao động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Nguyên vật liệu, năng lượng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8">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Thuê thiết bị, nhà xưởng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9">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Khác</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6A">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E">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6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7</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8</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2">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7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10</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37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7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Ngân sách SNKH:</w:t>
            </w:r>
            <w:r w:rsidDel="00000000" w:rsidR="00000000" w:rsidRPr="00000000">
              <w:rPr>
                <w:rtl w:val="0"/>
              </w:rPr>
            </w:r>
          </w:p>
          <w:p w:rsidR="00000000" w:rsidDel="00000000" w:rsidP="00000000" w:rsidRDefault="00000000" w:rsidRPr="00000000" w14:paraId="0000037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Năm thứ nhất:</w:t>
            </w:r>
          </w:p>
          <w:p w:rsidR="00000000" w:rsidDel="00000000" w:rsidP="00000000" w:rsidRDefault="00000000" w:rsidRPr="00000000" w14:paraId="0000037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Năm thứ hai:</w:t>
            </w:r>
          </w:p>
          <w:p w:rsidR="00000000" w:rsidDel="00000000" w:rsidP="00000000" w:rsidRDefault="00000000" w:rsidRPr="00000000" w14:paraId="0000037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Năm thứ ba:</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7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7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7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7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7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7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7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8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38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82">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i w:val="1"/>
                <w:iCs w:val="1"/>
                <w:sz w:val="24"/>
                <w:szCs w:val="24"/>
                <w:vertAlign w:val="baseline"/>
                <w:rtl w:val="0"/>
              </w:rPr>
              <w:t xml:space="preserve">Các nguồn vốn khác</w:t>
            </w:r>
            <w:r w:rsidDel="00000000" w:rsidR="00000000" w:rsidRPr="00000000">
              <w:rPr>
                <w:rtl w:val="0"/>
              </w:rPr>
            </w:r>
          </w:p>
          <w:p w:rsidR="00000000" w:rsidDel="00000000" w:rsidP="00000000" w:rsidRDefault="00000000" w:rsidRPr="00000000" w14:paraId="0000038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2.1 Vốn tự có của cơ sở:</w:t>
            </w:r>
          </w:p>
          <w:p w:rsidR="00000000" w:rsidDel="00000000" w:rsidP="00000000" w:rsidRDefault="00000000" w:rsidRPr="00000000" w14:paraId="0000038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Năm thứ nhất:</w:t>
            </w:r>
          </w:p>
          <w:p w:rsidR="00000000" w:rsidDel="00000000" w:rsidP="00000000" w:rsidRDefault="00000000" w:rsidRPr="00000000" w14:paraId="0000038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Năm thứ hai:</w:t>
            </w:r>
          </w:p>
          <w:p w:rsidR="00000000" w:rsidDel="00000000" w:rsidP="00000000" w:rsidRDefault="00000000" w:rsidRPr="00000000" w14:paraId="0000038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Năm thứ ba:</w:t>
            </w:r>
          </w:p>
          <w:p w:rsidR="00000000" w:rsidDel="00000000" w:rsidP="00000000" w:rsidRDefault="00000000" w:rsidRPr="00000000" w14:paraId="0000038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2.2 Khác (vốn huy động,...)</w:t>
            </w:r>
          </w:p>
          <w:p w:rsidR="00000000" w:rsidDel="00000000" w:rsidP="00000000" w:rsidRDefault="00000000" w:rsidRPr="00000000" w14:paraId="0000038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Năm thứ nhất:</w:t>
            </w:r>
          </w:p>
          <w:p w:rsidR="00000000" w:rsidDel="00000000" w:rsidP="00000000" w:rsidRDefault="00000000" w:rsidRPr="00000000" w14:paraId="0000038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Năm thứ hai:</w:t>
            </w:r>
          </w:p>
          <w:p w:rsidR="00000000" w:rsidDel="00000000" w:rsidP="00000000" w:rsidRDefault="00000000" w:rsidRPr="00000000" w14:paraId="0000038A">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Năm thứ ba:</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8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8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8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8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8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9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9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9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9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9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39D">
      <w:pPr>
        <w:shd w:fill="ffffff" w:val="clear"/>
        <w:spacing w:after="12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Bảng 2. Tổng chi phí và giá thành sản phẩm</w:t>
      </w:r>
      <w:r w:rsidDel="00000000" w:rsidR="00000000" w:rsidRPr="00000000">
        <w:rPr>
          <w:rtl w:val="0"/>
        </w:rPr>
      </w:r>
    </w:p>
    <w:p w:rsidR="00000000" w:rsidDel="00000000" w:rsidP="00000000" w:rsidRDefault="00000000" w:rsidRPr="00000000" w14:paraId="0000039E">
      <w:pPr>
        <w:shd w:fill="ffffff" w:val="clear"/>
        <w:spacing w:after="12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(Trong thời gian thực hiện Dự án)</w:t>
      </w:r>
      <w:r w:rsidDel="00000000" w:rsidR="00000000" w:rsidRPr="00000000">
        <w:rPr>
          <w:rtl w:val="0"/>
        </w:rPr>
      </w:r>
    </w:p>
    <w:tbl>
      <w:tblPr>
        <w:tblStyle w:val="Table7"/>
        <w:tblW w:w="9400.0" w:type="dxa"/>
        <w:jc w:val="center"/>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569"/>
        <w:gridCol w:w="5412"/>
        <w:gridCol w:w="2184"/>
        <w:gridCol w:w="1235"/>
        <w:tblGridChange w:id="0">
          <w:tblGrid>
            <w:gridCol w:w="569"/>
            <w:gridCol w:w="5412"/>
            <w:gridCol w:w="2184"/>
            <w:gridCol w:w="123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9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A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Nội dung</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A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Tổng số chi phí</w:t>
            </w:r>
            <w:r w:rsidDel="00000000" w:rsidR="00000000" w:rsidRPr="00000000">
              <w:rPr>
                <w:rtl w:val="0"/>
              </w:rPr>
            </w:r>
          </w:p>
          <w:p w:rsidR="00000000" w:rsidDel="00000000" w:rsidP="00000000" w:rsidRDefault="00000000" w:rsidRPr="00000000" w14:paraId="000003A2">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(1.000 đ)</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A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Ghi chú</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A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7</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A8">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A</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Chi phí trực tiếp</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A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Nguyên vật liệu, bao bì</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A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Phụ lục 3</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B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Điện, nước, xăng dầu</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Phụ lục 3</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B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Chi phí lao động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Phụ lục 1</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B8">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Sửa chữa, bảo trì thiết bị</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B">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Phụ lục 3</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B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Chi phí quản lý</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B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Phụ lục 6</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C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B</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C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Chi phí gián tiếp và khấu hao tài sản cố định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C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C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3C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6</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C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Khấu hao thiết bị cho dự án</w:t>
            </w:r>
          </w:p>
          <w:p w:rsidR="00000000" w:rsidDel="00000000" w:rsidP="00000000" w:rsidRDefault="00000000" w:rsidRPr="00000000" w14:paraId="000003C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Khấu hao thiết bị cũ</w:t>
            </w:r>
          </w:p>
          <w:p w:rsidR="00000000" w:rsidDel="00000000" w:rsidP="00000000" w:rsidRDefault="00000000" w:rsidRPr="00000000" w14:paraId="000003C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Khấu hao thiết bị mới</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C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C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Phụ lục 4</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3CA">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7</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CB">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Khấu hao nhà xưởng cho dự án</w:t>
            </w:r>
          </w:p>
          <w:p w:rsidR="00000000" w:rsidDel="00000000" w:rsidP="00000000" w:rsidRDefault="00000000" w:rsidRPr="00000000" w14:paraId="000003CC">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Khấu hao nhà xưởng cũ</w:t>
            </w:r>
          </w:p>
          <w:p w:rsidR="00000000" w:rsidDel="00000000" w:rsidP="00000000" w:rsidRDefault="00000000" w:rsidRPr="00000000" w14:paraId="000003C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Khấu hao nhà xưởng mới</w:t>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C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3C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Phụ lục 5</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D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Thuê thiết bị</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Phụ lục 4</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D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5">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Thuê nhà xưởng</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Phụ lục 5</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D8">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9">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Phân bổ chi phí hỗ trợ công nghệ</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B">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Phụ lục 1</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D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Tiếp thị, quảng cáo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D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Phụ lục 6</w:t>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E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12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E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Khác </w:t>
            </w:r>
            <w:r w:rsidDel="00000000" w:rsidR="00000000" w:rsidRPr="00000000">
              <w:rPr>
                <w:rFonts w:ascii="Times New Roman" w:cs="Times New Roman" w:eastAsia="Times New Roman" w:hAnsi="Times New Roman"/>
                <w:i w:val="1"/>
                <w:iCs w:val="1"/>
                <w:sz w:val="24"/>
                <w:szCs w:val="24"/>
                <w:vertAlign w:val="baseline"/>
                <w:rtl w:val="0"/>
              </w:rPr>
              <w:t xml:space="preserve">(trả lãi vay, các loại phí,...)</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E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E3">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Phụ lục 6</w:t>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E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Tổng chi phí sản xuất thử nghiệm (A+B):</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E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E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E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Giá thành 1 đơn vị sản phẩm:</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E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E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3EC">
      <w:pPr>
        <w:shd w:fill="ffffff" w:val="clear"/>
        <w:spacing w:after="12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i w:val="1"/>
          <w:iCs w:val="1"/>
          <w:color w:val="000000"/>
          <w:sz w:val="24"/>
          <w:szCs w:val="24"/>
          <w:vertAlign w:val="baseline"/>
          <w:rtl w:val="0"/>
        </w:rPr>
        <w:t xml:space="preserve">Ghi chú: </w:t>
      </w:r>
      <w:r w:rsidDel="00000000" w:rsidR="00000000" w:rsidRPr="00000000">
        <w:rPr>
          <w:rFonts w:ascii="Times New Roman" w:cs="Times New Roman" w:eastAsia="Times New Roman" w:hAnsi="Times New Roman"/>
          <w:i w:val="1"/>
          <w:iCs w:val="1"/>
          <w:color w:val="000000"/>
          <w:sz w:val="24"/>
          <w:szCs w:val="24"/>
          <w:vertAlign w:val="baseline"/>
          <w:rtl w:val="0"/>
        </w:rPr>
        <w:t xml:space="preserve">- Khấu hao thiết bị và tài sản cố định:</w:t>
      </w:r>
      <w:r w:rsidDel="00000000" w:rsidR="00000000" w:rsidRPr="00000000">
        <w:rPr>
          <w:rFonts w:ascii="Times New Roman" w:cs="Times New Roman" w:eastAsia="Times New Roman" w:hAnsi="Times New Roman"/>
          <w:color w:val="000000"/>
          <w:sz w:val="24"/>
          <w:szCs w:val="24"/>
          <w:vertAlign w:val="baseline"/>
          <w:rtl w:val="0"/>
        </w:rPr>
        <w:t xml:space="preserve"> tính theo quy định của Nhà nước đối với từng loại thiết bị của từng ngành kinh tế tương ứng.</w:t>
      </w:r>
    </w:p>
    <w:p w:rsidR="00000000" w:rsidDel="00000000" w:rsidP="00000000" w:rsidRDefault="00000000" w:rsidRPr="00000000" w14:paraId="000003ED">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 Chi phí hỗ trợ công nghệ:</w:t>
      </w:r>
      <w:r w:rsidDel="00000000" w:rsidR="00000000" w:rsidRPr="00000000">
        <w:rPr>
          <w:rFonts w:ascii="Times New Roman" w:cs="Times New Roman" w:eastAsia="Times New Roman" w:hAnsi="Times New Roman"/>
          <w:color w:val="000000"/>
          <w:sz w:val="24"/>
          <w:szCs w:val="24"/>
          <w:vertAlign w:val="baseline"/>
          <w:rtl w:val="0"/>
        </w:rPr>
        <w:t xml:space="preserve"> được phân bổ cho thời gian thực hiện dự án sản xuất thử nghiệm và 01 năm đầu sản xuất ổn định (tối đa không quá 3 năm).</w:t>
      </w:r>
    </w:p>
    <w:p w:rsidR="00000000" w:rsidDel="00000000" w:rsidP="00000000" w:rsidRDefault="00000000" w:rsidRPr="00000000" w14:paraId="000003EE">
      <w:pPr>
        <w:shd w:fill="ffffff" w:val="clear"/>
        <w:spacing w:after="12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Bảng 3. Tổng doanh thu</w:t>
      </w:r>
      <w:r w:rsidDel="00000000" w:rsidR="00000000" w:rsidRPr="00000000">
        <w:rPr>
          <w:rtl w:val="0"/>
        </w:rPr>
      </w:r>
    </w:p>
    <w:p w:rsidR="00000000" w:rsidDel="00000000" w:rsidP="00000000" w:rsidRDefault="00000000" w:rsidRPr="00000000" w14:paraId="000003EF">
      <w:pPr>
        <w:shd w:fill="ffffff" w:val="clear"/>
        <w:spacing w:after="12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(Cho thời gian thực hiện dự án)</w:t>
      </w:r>
      <w:r w:rsidDel="00000000" w:rsidR="00000000" w:rsidRPr="00000000">
        <w:rPr>
          <w:rtl w:val="0"/>
        </w:rPr>
      </w:r>
    </w:p>
    <w:tbl>
      <w:tblPr>
        <w:tblStyle w:val="Table8"/>
        <w:tblW w:w="9400.0" w:type="dxa"/>
        <w:jc w:val="center"/>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569"/>
        <w:gridCol w:w="3703"/>
        <w:gridCol w:w="1045"/>
        <w:gridCol w:w="1235"/>
        <w:gridCol w:w="1329"/>
        <w:gridCol w:w="1519"/>
        <w:tblGridChange w:id="0">
          <w:tblGrid>
            <w:gridCol w:w="569"/>
            <w:gridCol w:w="3703"/>
            <w:gridCol w:w="1045"/>
            <w:gridCol w:w="1235"/>
            <w:gridCol w:w="1329"/>
            <w:gridCol w:w="151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3F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F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Tên sản phẩm</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F2">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Đơn vị</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F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Số lượng</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F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Giá bán dự kiến</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3F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Thành tiền</w:t>
            </w:r>
            <w:r w:rsidDel="00000000" w:rsidR="00000000" w:rsidRPr="00000000">
              <w:rPr>
                <w:rtl w:val="0"/>
              </w:rPr>
            </w:r>
          </w:p>
          <w:p w:rsidR="00000000" w:rsidDel="00000000" w:rsidP="00000000" w:rsidRDefault="00000000" w:rsidRPr="00000000" w14:paraId="000003F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(1.000 đ)</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F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F8">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F9">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FA">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F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F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6</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3F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F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3F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0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0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0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5"/>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03">
            <w:pPr>
              <w:spacing w:after="0" w:before="120" w:line="276" w:lineRule="auto"/>
              <w:jc w:val="right"/>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0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409">
      <w:pPr>
        <w:shd w:fill="ffffff" w:val="clear"/>
        <w:spacing w:after="12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Bảng 4. Tổng doanh thu</w:t>
      </w:r>
      <w:r w:rsidDel="00000000" w:rsidR="00000000" w:rsidRPr="00000000">
        <w:rPr>
          <w:rtl w:val="0"/>
        </w:rPr>
      </w:r>
    </w:p>
    <w:p w:rsidR="00000000" w:rsidDel="00000000" w:rsidP="00000000" w:rsidRDefault="00000000" w:rsidRPr="00000000" w14:paraId="0000040A">
      <w:pPr>
        <w:shd w:fill="ffffff" w:val="clear"/>
        <w:spacing w:after="12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(Cho 1 năm đạt 100% công suất)</w:t>
      </w:r>
      <w:r w:rsidDel="00000000" w:rsidR="00000000" w:rsidRPr="00000000">
        <w:rPr>
          <w:rtl w:val="0"/>
        </w:rPr>
      </w:r>
    </w:p>
    <w:tbl>
      <w:tblPr>
        <w:tblStyle w:val="Table9"/>
        <w:tblW w:w="9400.0" w:type="dxa"/>
        <w:jc w:val="center"/>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569"/>
        <w:gridCol w:w="3703"/>
        <w:gridCol w:w="1045"/>
        <w:gridCol w:w="1235"/>
        <w:gridCol w:w="1329"/>
        <w:gridCol w:w="1519"/>
        <w:tblGridChange w:id="0">
          <w:tblGrid>
            <w:gridCol w:w="569"/>
            <w:gridCol w:w="3703"/>
            <w:gridCol w:w="1045"/>
            <w:gridCol w:w="1235"/>
            <w:gridCol w:w="1329"/>
            <w:gridCol w:w="151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0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40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Tên sản phẩm</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40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Đơn vị</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40E">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Số lượng</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40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Đơn giá </w:t>
            </w:r>
            <w:r w:rsidDel="00000000" w:rsidR="00000000" w:rsidRPr="00000000">
              <w:rPr>
                <w:rFonts w:ascii="Times New Roman" w:cs="Times New Roman" w:eastAsia="Times New Roman" w:hAnsi="Times New Roman"/>
                <w:i w:val="1"/>
                <w:iCs w:val="1"/>
                <w:color w:val="000000"/>
                <w:sz w:val="24"/>
                <w:szCs w:val="24"/>
                <w:vertAlign w:val="baseline"/>
                <w:rtl w:val="0"/>
              </w:rPr>
              <w:t xml:space="preserve">(1.000đ)</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41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Thành tiền </w:t>
            </w:r>
            <w:r w:rsidDel="00000000" w:rsidR="00000000" w:rsidRPr="00000000">
              <w:rPr>
                <w:rFonts w:ascii="Times New Roman" w:cs="Times New Roman" w:eastAsia="Times New Roman" w:hAnsi="Times New Roman"/>
                <w:i w:val="1"/>
                <w:iCs w:val="1"/>
                <w:color w:val="000000"/>
                <w:sz w:val="24"/>
                <w:szCs w:val="24"/>
                <w:vertAlign w:val="baseline"/>
                <w:rtl w:val="0"/>
              </w:rPr>
              <w:t xml:space="preserve">(1.000 đ)</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1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12">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1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1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1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1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6</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1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1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1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1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1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1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5"/>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1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2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423">
      <w:pPr>
        <w:shd w:fill="ffffff" w:val="clear"/>
        <w:spacing w:after="12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Bảng 5. Tính toán hiệu quả kinh tế dự án </w:t>
      </w:r>
      <w:r w:rsidDel="00000000" w:rsidR="00000000" w:rsidRPr="00000000">
        <w:rPr>
          <w:rFonts w:ascii="Times New Roman" w:cs="Times New Roman" w:eastAsia="Times New Roman" w:hAnsi="Times New Roman"/>
          <w:i w:val="1"/>
          <w:iCs w:val="1"/>
          <w:color w:val="000000"/>
          <w:sz w:val="24"/>
          <w:szCs w:val="24"/>
          <w:vertAlign w:val="baseline"/>
          <w:rtl w:val="0"/>
        </w:rPr>
        <w:t xml:space="preserve">(cho 1 năm đạt 100% công suất)</w:t>
      </w:r>
      <w:r w:rsidDel="00000000" w:rsidR="00000000" w:rsidRPr="00000000">
        <w:rPr>
          <w:rtl w:val="0"/>
        </w:rPr>
      </w:r>
    </w:p>
    <w:tbl>
      <w:tblPr>
        <w:tblStyle w:val="Table10"/>
        <w:tblW w:w="9400.0" w:type="dxa"/>
        <w:jc w:val="center"/>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575"/>
        <w:gridCol w:w="7291"/>
        <w:gridCol w:w="1534"/>
        <w:tblGridChange w:id="0">
          <w:tblGrid>
            <w:gridCol w:w="575"/>
            <w:gridCol w:w="7291"/>
            <w:gridCol w:w="1534"/>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2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TT</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42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Nội dung</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42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Thành tiền </w:t>
            </w:r>
            <w:r w:rsidDel="00000000" w:rsidR="00000000" w:rsidRPr="00000000">
              <w:rPr>
                <w:rFonts w:ascii="Times New Roman" w:cs="Times New Roman" w:eastAsia="Times New Roman" w:hAnsi="Times New Roman"/>
                <w:i w:val="1"/>
                <w:iCs w:val="1"/>
                <w:color w:val="000000"/>
                <w:sz w:val="24"/>
                <w:szCs w:val="24"/>
                <w:vertAlign w:val="baseline"/>
                <w:rtl w:val="0"/>
              </w:rPr>
              <w:t xml:space="preserve">(1.000 đ)</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2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28">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Tổng vốn đầu tư cho Dự án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2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2A">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2B">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Tổng chi phí, trong một năm</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2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2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2E">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Tổng doanh thu, trong một năm</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2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3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31">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Lãi gộp (3) - (2)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3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3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3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Lãi ròng: (4) - (thuế + lãi vay + các loại phí)</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3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3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37">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Khấu hao thiết bị, XDCB và chi phí hỗ trợ công nghệ trong 1 năm</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3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39">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7</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3A">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Thời gian thu hồi vốn T (năm, ước tính)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3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3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8</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3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Tỷ lệ lãi ròng so với vốn đầu tư, % (ước tính)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3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3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4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Tỷ lệ lãi ròng so với tổng doanh thu, % (ước tính)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4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442">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Chú thích:</w:t>
      </w:r>
      <w:r w:rsidDel="00000000" w:rsidR="00000000" w:rsidRPr="00000000">
        <w:rPr>
          <w:rtl w:val="0"/>
        </w:rPr>
      </w:r>
    </w:p>
    <w:p w:rsidR="00000000" w:rsidDel="00000000" w:rsidP="00000000" w:rsidRDefault="00000000" w:rsidRPr="00000000" w14:paraId="00000443">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Tổng vốn đầu tư bao gồm: tổng giá trị còn lại của thiết bị, máy móc và nhà xưởng đã có + tổng giá trị của thiết bị, máy móc mua mới và nhà xưởng bổ sung mới (kể cả cải tạo) + chi phí hỗ trợ công nghệ;</w:t>
      </w:r>
    </w:p>
    <w:p w:rsidR="00000000" w:rsidDel="00000000" w:rsidP="00000000" w:rsidRDefault="00000000" w:rsidRPr="00000000" w14:paraId="00000444">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Thuế: gồm thuế thu nhập doanh nghiệp, thuế giá trị gia tăng và các loại thuế khác nếu có, trong 1 năm;</w:t>
      </w:r>
    </w:p>
    <w:p w:rsidR="00000000" w:rsidDel="00000000" w:rsidP="00000000" w:rsidRDefault="00000000" w:rsidRPr="00000000" w14:paraId="00000445">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Lãi vay: là các khoản lãi vay phải trả trong 1 năm.</w:t>
      </w:r>
    </w:p>
    <w:tbl>
      <w:tblPr>
        <w:tblStyle w:val="Table11"/>
        <w:tblW w:w="7086.0" w:type="dxa"/>
        <w:jc w:val="left"/>
        <w:tblInd w:w="-108.0" w:type="dxa"/>
        <w:tblLayout w:type="fixed"/>
        <w:tblLook w:val="0000"/>
      </w:tblPr>
      <w:tblGrid>
        <w:gridCol w:w="1808"/>
        <w:gridCol w:w="434"/>
        <w:gridCol w:w="2242"/>
        <w:gridCol w:w="361"/>
        <w:gridCol w:w="795"/>
        <w:gridCol w:w="1446"/>
        <w:tblGridChange w:id="0">
          <w:tblGrid>
            <w:gridCol w:w="1808"/>
            <w:gridCol w:w="434"/>
            <w:gridCol w:w="2242"/>
            <w:gridCol w:w="361"/>
            <w:gridCol w:w="795"/>
            <w:gridCol w:w="1446"/>
          </w:tblGrid>
        </w:tblGridChange>
      </w:tblGrid>
      <w:tr>
        <w:trPr>
          <w:cantSplit w:val="1"/>
          <w:tblHeader w:val="0"/>
        </w:trPr>
        <w:tc>
          <w:tcPr>
            <w:vMerge w:val="restart"/>
            <w:shd w:fill="ffffff" w:val="clear"/>
            <w:tcMar>
              <w:top w:w="0.0" w:type="dxa"/>
              <w:left w:w="108.0" w:type="dxa"/>
              <w:bottom w:w="0.0" w:type="dxa"/>
              <w:right w:w="108.0" w:type="dxa"/>
            </w:tcMar>
            <w:vAlign w:val="center"/>
          </w:tcPr>
          <w:p w:rsidR="00000000" w:rsidDel="00000000" w:rsidP="00000000" w:rsidRDefault="00000000" w:rsidRPr="00000000" w14:paraId="00000446">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Thời gian thu hồi vốn T</w:t>
            </w:r>
            <w:r w:rsidDel="00000000" w:rsidR="00000000" w:rsidRPr="00000000">
              <w:rPr>
                <w:rtl w:val="0"/>
              </w:rPr>
            </w:r>
          </w:p>
        </w:tc>
        <w:tc>
          <w:tcPr>
            <w:vMerge w:val="restart"/>
            <w:shd w:fill="ffffff" w:val="clear"/>
            <w:tcMar>
              <w:top w:w="0.0" w:type="dxa"/>
              <w:left w:w="108.0" w:type="dxa"/>
              <w:bottom w:w="0.0" w:type="dxa"/>
              <w:right w:w="108.0" w:type="dxa"/>
            </w:tcMar>
            <w:vAlign w:val="center"/>
          </w:tcPr>
          <w:p w:rsidR="00000000" w:rsidDel="00000000" w:rsidP="00000000" w:rsidRDefault="00000000" w:rsidRPr="00000000" w14:paraId="00000447">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p>
        </w:tc>
        <w:tc>
          <w:tcPr>
            <w:tcBorders>
              <w:top w:color="000000" w:space="0" w:sz="0" w:val="nil"/>
              <w:left w:color="000000" w:space="0" w:sz="0" w:val="nil"/>
              <w:bottom w:color="000000" w:space="0" w:sz="8" w:val="single"/>
              <w:right w:color="000000" w:space="0" w:sz="0" w:val="nil"/>
            </w:tcBorders>
            <w:shd w:fill="ffffff" w:val="clear"/>
            <w:tcMar>
              <w:top w:w="0.0" w:type="dxa"/>
              <w:left w:w="108.0" w:type="dxa"/>
              <w:bottom w:w="0.0" w:type="dxa"/>
              <w:right w:w="108.0" w:type="dxa"/>
            </w:tcMar>
            <w:vAlign w:val="center"/>
          </w:tcPr>
          <w:p w:rsidR="00000000" w:rsidDel="00000000" w:rsidP="00000000" w:rsidRDefault="00000000" w:rsidRPr="00000000" w14:paraId="00000448">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Tổng vốn đầu tư</w:t>
            </w:r>
            <w:r w:rsidDel="00000000" w:rsidR="00000000" w:rsidRPr="00000000">
              <w:rPr>
                <w:rtl w:val="0"/>
              </w:rPr>
            </w:r>
          </w:p>
        </w:tc>
        <w:tc>
          <w:tcPr>
            <w:vMerge w:val="restart"/>
            <w:shd w:fill="ffffff" w:val="clear"/>
            <w:tcMar>
              <w:top w:w="0.0" w:type="dxa"/>
              <w:left w:w="108.0" w:type="dxa"/>
              <w:bottom w:w="0.0" w:type="dxa"/>
              <w:right w:w="108.0" w:type="dxa"/>
            </w:tcMar>
            <w:vAlign w:val="center"/>
          </w:tcPr>
          <w:p w:rsidR="00000000" w:rsidDel="00000000" w:rsidP="00000000" w:rsidRDefault="00000000" w:rsidRPr="00000000" w14:paraId="00000449">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p>
        </w:tc>
        <w:tc>
          <w:tcPr>
            <w:tcBorders>
              <w:top w:color="000000" w:space="0" w:sz="0" w:val="nil"/>
              <w:left w:color="000000" w:space="0" w:sz="0" w:val="nil"/>
              <w:bottom w:color="000000" w:space="0" w:sz="8" w:val="single"/>
              <w:right w:color="000000" w:space="0" w:sz="0" w:val="nil"/>
            </w:tcBorders>
            <w:shd w:fill="ffffff" w:val="clear"/>
            <w:tcMar>
              <w:top w:w="0.0" w:type="dxa"/>
              <w:left w:w="108.0" w:type="dxa"/>
              <w:bottom w:w="0.0" w:type="dxa"/>
              <w:right w:w="108.0" w:type="dxa"/>
            </w:tcMar>
            <w:vAlign w:val="center"/>
          </w:tcPr>
          <w:p w:rsidR="00000000" w:rsidDel="00000000" w:rsidP="00000000" w:rsidRDefault="00000000" w:rsidRPr="00000000" w14:paraId="0000044A">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restart"/>
            <w:shd w:fill="ffffff" w:val="clear"/>
            <w:tcMar>
              <w:top w:w="0.0" w:type="dxa"/>
              <w:left w:w="108.0" w:type="dxa"/>
              <w:bottom w:w="0.0" w:type="dxa"/>
              <w:right w:w="108.0" w:type="dxa"/>
            </w:tcMar>
            <w:vAlign w:val="center"/>
          </w:tcPr>
          <w:p w:rsidR="00000000" w:rsidDel="00000000" w:rsidP="00000000" w:rsidRDefault="00000000" w:rsidRPr="00000000" w14:paraId="0000044B">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 </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 năm</w:t>
            </w:r>
            <w:r w:rsidDel="00000000" w:rsidR="00000000" w:rsidRPr="00000000">
              <w:rPr>
                <w:rtl w:val="0"/>
              </w:rPr>
            </w:r>
          </w:p>
        </w:tc>
      </w:tr>
      <w:tr>
        <w:trPr>
          <w:cantSplit w:val="1"/>
          <w:tblHeader w:val="0"/>
        </w:trPr>
        <w:tc>
          <w:tcPr>
            <w:vMerge w:val="continue"/>
            <w:shd w:fill="ffffff" w:val="clear"/>
            <w:tcMar>
              <w:top w:w="0.0" w:type="dxa"/>
              <w:left w:w="108.0" w:type="dxa"/>
              <w:bottom w:w="0.0" w:type="dxa"/>
              <w:right w:w="108.0" w:type="dxa"/>
            </w:tcMar>
            <w:vAlign w:val="center"/>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shd w:fill="ffffff" w:val="clear"/>
            <w:tcMar>
              <w:top w:w="0.0" w:type="dxa"/>
              <w:left w:w="108.0" w:type="dxa"/>
              <w:bottom w:w="0.0" w:type="dxa"/>
              <w:right w:w="108.0" w:type="dxa"/>
            </w:tcMar>
            <w:vAlign w:val="center"/>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0.0" w:type="dxa"/>
              <w:left w:w="108.0" w:type="dxa"/>
              <w:bottom w:w="0.0" w:type="dxa"/>
              <w:right w:w="108.0" w:type="dxa"/>
            </w:tcMar>
            <w:vAlign w:val="center"/>
          </w:tcPr>
          <w:p w:rsidR="00000000" w:rsidDel="00000000" w:rsidP="00000000" w:rsidRDefault="00000000" w:rsidRPr="00000000" w14:paraId="0000044E">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Lãi ròng + Khấu hao</w:t>
            </w:r>
            <w:r w:rsidDel="00000000" w:rsidR="00000000" w:rsidRPr="00000000">
              <w:rPr>
                <w:rtl w:val="0"/>
              </w:rPr>
            </w:r>
          </w:p>
        </w:tc>
        <w:tc>
          <w:tcPr>
            <w:vMerge w:val="continue"/>
            <w:shd w:fill="ffffff" w:val="clear"/>
            <w:tcMar>
              <w:top w:w="0.0" w:type="dxa"/>
              <w:left w:w="108.0" w:type="dxa"/>
              <w:bottom w:w="0.0" w:type="dxa"/>
              <w:right w:w="108.0" w:type="dxa"/>
            </w:tcMar>
            <w:vAlign w:val="center"/>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0.0" w:type="dxa"/>
              <w:left w:w="108.0" w:type="dxa"/>
              <w:bottom w:w="0.0" w:type="dxa"/>
              <w:right w:w="108.0" w:type="dxa"/>
            </w:tcMar>
            <w:vAlign w:val="center"/>
          </w:tcPr>
          <w:p w:rsidR="00000000" w:rsidDel="00000000" w:rsidP="00000000" w:rsidRDefault="00000000" w:rsidRPr="00000000" w14:paraId="00000450">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shd w:fill="ffffff" w:val="clear"/>
            <w:tcMar>
              <w:top w:w="0.0" w:type="dxa"/>
              <w:left w:w="108.0" w:type="dxa"/>
              <w:bottom w:w="0.0" w:type="dxa"/>
              <w:right w:w="108.0" w:type="dxa"/>
            </w:tcMar>
            <w:vAlign w:val="center"/>
          </w:tcPr>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r>
    </w:tbl>
    <w:p w:rsidR="00000000" w:rsidDel="00000000" w:rsidP="00000000" w:rsidRDefault="00000000" w:rsidRPr="00000000" w14:paraId="0000045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bl>
      <w:tblPr>
        <w:tblStyle w:val="Table12"/>
        <w:tblW w:w="8856.0" w:type="dxa"/>
        <w:jc w:val="left"/>
        <w:tblInd w:w="-108.0" w:type="dxa"/>
        <w:tblLayout w:type="fixed"/>
        <w:tblLook w:val="0000"/>
      </w:tblPr>
      <w:tblGrid>
        <w:gridCol w:w="3408"/>
        <w:gridCol w:w="1870"/>
        <w:gridCol w:w="990"/>
        <w:gridCol w:w="770"/>
        <w:gridCol w:w="1818"/>
        <w:tblGridChange w:id="0">
          <w:tblGrid>
            <w:gridCol w:w="3408"/>
            <w:gridCol w:w="1870"/>
            <w:gridCol w:w="990"/>
            <w:gridCol w:w="770"/>
            <w:gridCol w:w="1818"/>
          </w:tblGrid>
        </w:tblGridChange>
      </w:tblGrid>
      <w:tr>
        <w:trPr>
          <w:cantSplit w:val="1"/>
          <w:tblHeader w:val="0"/>
        </w:trPr>
        <w:tc>
          <w:tcPr>
            <w:vMerge w:val="restart"/>
            <w:shd w:fill="ffffff" w:val="clear"/>
            <w:tcMar>
              <w:top w:w="0.0" w:type="dxa"/>
              <w:left w:w="108.0" w:type="dxa"/>
              <w:bottom w:w="0.0" w:type="dxa"/>
              <w:right w:w="108.0" w:type="dxa"/>
            </w:tcMar>
            <w:vAlign w:val="center"/>
          </w:tcPr>
          <w:p w:rsidR="00000000" w:rsidDel="00000000" w:rsidP="00000000" w:rsidRDefault="00000000" w:rsidRPr="00000000" w14:paraId="00000453">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Tỷ lệ lãi ròng so với vốn đầu tư =</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ffffff" w:val="clear"/>
            <w:tcMar>
              <w:top w:w="0.0" w:type="dxa"/>
              <w:left w:w="108.0" w:type="dxa"/>
              <w:bottom w:w="0.0" w:type="dxa"/>
              <w:right w:w="108.0" w:type="dxa"/>
            </w:tcMar>
            <w:vAlign w:val="center"/>
          </w:tcPr>
          <w:p w:rsidR="00000000" w:rsidDel="00000000" w:rsidP="00000000" w:rsidRDefault="00000000" w:rsidRPr="00000000" w14:paraId="00000454">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Lãi ròng x </w:t>
            </w:r>
            <w:r w:rsidDel="00000000" w:rsidR="00000000" w:rsidRPr="00000000">
              <w:rPr>
                <w:rFonts w:ascii="Times New Roman" w:cs="Times New Roman" w:eastAsia="Times New Roman" w:hAnsi="Times New Roman"/>
                <w:color w:val="000000"/>
                <w:sz w:val="24"/>
                <w:szCs w:val="24"/>
                <w:vertAlign w:val="baseline"/>
                <w:rtl w:val="0"/>
              </w:rPr>
              <w:t xml:space="preserve">100</w:t>
            </w:r>
          </w:p>
        </w:tc>
        <w:tc>
          <w:tcPr>
            <w:vMerge w:val="restart"/>
            <w:shd w:fill="ffffff" w:val="clear"/>
            <w:tcMar>
              <w:top w:w="0.0" w:type="dxa"/>
              <w:left w:w="108.0" w:type="dxa"/>
              <w:bottom w:w="0.0" w:type="dxa"/>
              <w:right w:w="108.0" w:type="dxa"/>
            </w:tcMar>
            <w:vAlign w:val="center"/>
          </w:tcPr>
          <w:p w:rsidR="00000000" w:rsidDel="00000000" w:rsidP="00000000" w:rsidRDefault="00000000" w:rsidRPr="00000000" w14:paraId="00000455">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x 100 =</w:t>
            </w:r>
          </w:p>
        </w:tc>
        <w:tc>
          <w:tcPr>
            <w:tcBorders>
              <w:top w:color="000000" w:space="0" w:sz="0" w:val="nil"/>
              <w:left w:color="000000" w:space="0" w:sz="0" w:val="nil"/>
              <w:bottom w:color="000000" w:space="0" w:sz="8" w:val="single"/>
              <w:right w:color="000000" w:space="0" w:sz="0" w:val="nil"/>
            </w:tcBorders>
            <w:shd w:fill="ffffff" w:val="clear"/>
            <w:tcMar>
              <w:top w:w="0.0" w:type="dxa"/>
              <w:left w:w="108.0" w:type="dxa"/>
              <w:bottom w:w="0.0" w:type="dxa"/>
              <w:right w:w="108.0" w:type="dxa"/>
            </w:tcMar>
            <w:vAlign w:val="center"/>
          </w:tcPr>
          <w:p w:rsidR="00000000" w:rsidDel="00000000" w:rsidP="00000000" w:rsidRDefault="00000000" w:rsidRPr="00000000" w14:paraId="00000456">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restart"/>
            <w:shd w:fill="ffffff" w:val="clear"/>
            <w:tcMar>
              <w:top w:w="0.0" w:type="dxa"/>
              <w:left w:w="108.0" w:type="dxa"/>
              <w:bottom w:w="0.0" w:type="dxa"/>
              <w:right w:w="108.0" w:type="dxa"/>
            </w:tcMar>
            <w:vAlign w:val="center"/>
          </w:tcPr>
          <w:p w:rsidR="00000000" w:rsidDel="00000000" w:rsidP="00000000" w:rsidRDefault="00000000" w:rsidRPr="00000000" w14:paraId="00000457">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x 100 = … </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w:t>
            </w:r>
            <w:r w:rsidDel="00000000" w:rsidR="00000000" w:rsidRPr="00000000">
              <w:rPr>
                <w:rFonts w:ascii="Times New Roman" w:cs="Times New Roman" w:eastAsia="Times New Roman" w:hAnsi="Times New Roman"/>
                <w:color w:val="000000"/>
                <w:sz w:val="24"/>
                <w:szCs w:val="24"/>
                <w:vertAlign w:val="baseline"/>
                <w:rtl w:val="0"/>
              </w:rPr>
              <w:t xml:space="preserve">;</w:t>
            </w:r>
          </w:p>
        </w:tc>
      </w:tr>
      <w:tr>
        <w:trPr>
          <w:cantSplit w:val="1"/>
          <w:tblHeader w:val="0"/>
        </w:trPr>
        <w:tc>
          <w:tcPr>
            <w:vMerge w:val="continue"/>
            <w:shd w:fill="ffffff" w:val="clear"/>
            <w:tcMar>
              <w:top w:w="0.0" w:type="dxa"/>
              <w:left w:w="108.0" w:type="dxa"/>
              <w:bottom w:w="0.0" w:type="dxa"/>
              <w:right w:w="108.0" w:type="dxa"/>
            </w:tcMar>
            <w:vAlign w:val="center"/>
          </w:tcPr>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0.0" w:type="dxa"/>
              <w:left w:w="108.0" w:type="dxa"/>
              <w:bottom w:w="0.0" w:type="dxa"/>
              <w:right w:w="108.0" w:type="dxa"/>
            </w:tcMar>
            <w:vAlign w:val="center"/>
          </w:tcPr>
          <w:p w:rsidR="00000000" w:rsidDel="00000000" w:rsidP="00000000" w:rsidRDefault="00000000" w:rsidRPr="00000000" w14:paraId="00000459">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Tổng vốn đầu tư</w:t>
            </w:r>
            <w:r w:rsidDel="00000000" w:rsidR="00000000" w:rsidRPr="00000000">
              <w:rPr>
                <w:rtl w:val="0"/>
              </w:rPr>
            </w:r>
          </w:p>
        </w:tc>
        <w:tc>
          <w:tcPr>
            <w:vMerge w:val="continue"/>
            <w:shd w:fill="ffffff" w:val="clear"/>
            <w:tcMar>
              <w:top w:w="0.0" w:type="dxa"/>
              <w:left w:w="108.0" w:type="dxa"/>
              <w:bottom w:w="0.0" w:type="dxa"/>
              <w:right w:w="108.0" w:type="dxa"/>
            </w:tcMar>
            <w:vAlign w:val="center"/>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0.0" w:type="dxa"/>
              <w:left w:w="108.0" w:type="dxa"/>
              <w:bottom w:w="0.0" w:type="dxa"/>
              <w:right w:w="108.0" w:type="dxa"/>
            </w:tcMar>
            <w:vAlign w:val="center"/>
          </w:tcPr>
          <w:p w:rsidR="00000000" w:rsidDel="00000000" w:rsidP="00000000" w:rsidRDefault="00000000" w:rsidRPr="00000000" w14:paraId="0000045B">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shd w:fill="ffffff" w:val="clear"/>
            <w:tcMar>
              <w:top w:w="0.0" w:type="dxa"/>
              <w:left w:w="108.0" w:type="dxa"/>
              <w:bottom w:w="0.0" w:type="dxa"/>
              <w:right w:w="108.0" w:type="dxa"/>
            </w:tcMar>
            <w:vAlign w:val="center"/>
          </w:tcPr>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r>
    </w:tbl>
    <w:p w:rsidR="00000000" w:rsidDel="00000000" w:rsidP="00000000" w:rsidRDefault="00000000" w:rsidRPr="00000000" w14:paraId="0000045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bl>
      <w:tblPr>
        <w:tblStyle w:val="Table13"/>
        <w:tblW w:w="8856.0" w:type="dxa"/>
        <w:jc w:val="left"/>
        <w:tblInd w:w="-108.0" w:type="dxa"/>
        <w:tblLayout w:type="fixed"/>
        <w:tblLook w:val="0000"/>
      </w:tblPr>
      <w:tblGrid>
        <w:gridCol w:w="3408"/>
        <w:gridCol w:w="1870"/>
        <w:gridCol w:w="990"/>
        <w:gridCol w:w="770"/>
        <w:gridCol w:w="1818"/>
        <w:tblGridChange w:id="0">
          <w:tblGrid>
            <w:gridCol w:w="3408"/>
            <w:gridCol w:w="1870"/>
            <w:gridCol w:w="990"/>
            <w:gridCol w:w="770"/>
            <w:gridCol w:w="1818"/>
          </w:tblGrid>
        </w:tblGridChange>
      </w:tblGrid>
      <w:tr>
        <w:trPr>
          <w:cantSplit w:val="1"/>
          <w:tblHeader w:val="0"/>
        </w:trPr>
        <w:tc>
          <w:tcPr>
            <w:vMerge w:val="restart"/>
            <w:shd w:fill="ffffff" w:val="clear"/>
            <w:tcMar>
              <w:top w:w="0.0" w:type="dxa"/>
              <w:left w:w="108.0" w:type="dxa"/>
              <w:bottom w:w="0.0" w:type="dxa"/>
              <w:right w:w="108.0" w:type="dxa"/>
            </w:tcMar>
            <w:vAlign w:val="center"/>
          </w:tcPr>
          <w:p w:rsidR="00000000" w:rsidDel="00000000" w:rsidP="00000000" w:rsidRDefault="00000000" w:rsidRPr="00000000" w14:paraId="0000045E">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Tỷ lệ lãi ròng so với tổng doanh thu =</w:t>
            </w: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ffffff" w:val="clear"/>
            <w:tcMar>
              <w:top w:w="0.0" w:type="dxa"/>
              <w:left w:w="108.0" w:type="dxa"/>
              <w:bottom w:w="0.0" w:type="dxa"/>
              <w:right w:w="108.0" w:type="dxa"/>
            </w:tcMar>
            <w:vAlign w:val="center"/>
          </w:tcPr>
          <w:p w:rsidR="00000000" w:rsidDel="00000000" w:rsidP="00000000" w:rsidRDefault="00000000" w:rsidRPr="00000000" w14:paraId="0000045F">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Lãi ròng x </w:t>
            </w:r>
            <w:r w:rsidDel="00000000" w:rsidR="00000000" w:rsidRPr="00000000">
              <w:rPr>
                <w:rFonts w:ascii="Times New Roman" w:cs="Times New Roman" w:eastAsia="Times New Roman" w:hAnsi="Times New Roman"/>
                <w:color w:val="000000"/>
                <w:sz w:val="24"/>
                <w:szCs w:val="24"/>
                <w:vertAlign w:val="baseline"/>
                <w:rtl w:val="0"/>
              </w:rPr>
              <w:t xml:space="preserve">100</w:t>
            </w:r>
          </w:p>
        </w:tc>
        <w:tc>
          <w:tcPr>
            <w:vMerge w:val="restart"/>
            <w:shd w:fill="ffffff" w:val="clear"/>
            <w:tcMar>
              <w:top w:w="0.0" w:type="dxa"/>
              <w:left w:w="108.0" w:type="dxa"/>
              <w:bottom w:w="0.0" w:type="dxa"/>
              <w:right w:w="108.0" w:type="dxa"/>
            </w:tcMar>
            <w:vAlign w:val="center"/>
          </w:tcPr>
          <w:p w:rsidR="00000000" w:rsidDel="00000000" w:rsidP="00000000" w:rsidRDefault="00000000" w:rsidRPr="00000000" w14:paraId="00000460">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x 100 =</w:t>
            </w:r>
          </w:p>
        </w:tc>
        <w:tc>
          <w:tcPr>
            <w:tcBorders>
              <w:top w:color="000000" w:space="0" w:sz="0" w:val="nil"/>
              <w:left w:color="000000" w:space="0" w:sz="0" w:val="nil"/>
              <w:bottom w:color="000000" w:space="0" w:sz="8" w:val="single"/>
              <w:right w:color="000000" w:space="0" w:sz="0" w:val="nil"/>
            </w:tcBorders>
            <w:shd w:fill="ffffff" w:val="clear"/>
            <w:tcMar>
              <w:top w:w="0.0" w:type="dxa"/>
              <w:left w:w="108.0" w:type="dxa"/>
              <w:bottom w:w="0.0" w:type="dxa"/>
              <w:right w:w="108.0" w:type="dxa"/>
            </w:tcMar>
            <w:vAlign w:val="center"/>
          </w:tcPr>
          <w:p w:rsidR="00000000" w:rsidDel="00000000" w:rsidP="00000000" w:rsidRDefault="00000000" w:rsidRPr="00000000" w14:paraId="00000461">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restart"/>
            <w:shd w:fill="ffffff" w:val="clear"/>
            <w:tcMar>
              <w:top w:w="0.0" w:type="dxa"/>
              <w:left w:w="108.0" w:type="dxa"/>
              <w:bottom w:w="0.0" w:type="dxa"/>
              <w:right w:w="108.0" w:type="dxa"/>
            </w:tcMar>
            <w:vAlign w:val="center"/>
          </w:tcPr>
          <w:p w:rsidR="00000000" w:rsidDel="00000000" w:rsidP="00000000" w:rsidRDefault="00000000" w:rsidRPr="00000000" w14:paraId="00000462">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x 100 = … </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w:t>
            </w:r>
            <w:r w:rsidDel="00000000" w:rsidR="00000000" w:rsidRPr="00000000">
              <w:rPr>
                <w:rFonts w:ascii="Times New Roman" w:cs="Times New Roman" w:eastAsia="Times New Roman" w:hAnsi="Times New Roman"/>
                <w:color w:val="000000"/>
                <w:sz w:val="24"/>
                <w:szCs w:val="24"/>
                <w:vertAlign w:val="baseline"/>
                <w:rtl w:val="0"/>
              </w:rPr>
              <w:t xml:space="preserve">;</w:t>
            </w:r>
          </w:p>
        </w:tc>
      </w:tr>
      <w:tr>
        <w:trPr>
          <w:cantSplit w:val="1"/>
          <w:tblHeader w:val="0"/>
        </w:trPr>
        <w:tc>
          <w:tcPr>
            <w:vMerge w:val="continue"/>
            <w:shd w:fill="ffffff" w:val="clear"/>
            <w:tcMar>
              <w:top w:w="0.0" w:type="dxa"/>
              <w:left w:w="108.0" w:type="dxa"/>
              <w:bottom w:w="0.0" w:type="dxa"/>
              <w:right w:w="108.0" w:type="dxa"/>
            </w:tcMar>
            <w:vAlign w:val="center"/>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0.0" w:type="dxa"/>
              <w:left w:w="108.0" w:type="dxa"/>
              <w:bottom w:w="0.0" w:type="dxa"/>
              <w:right w:w="108.0" w:type="dxa"/>
            </w:tcMar>
            <w:vAlign w:val="center"/>
          </w:tcPr>
          <w:p w:rsidR="00000000" w:rsidDel="00000000" w:rsidP="00000000" w:rsidRDefault="00000000" w:rsidRPr="00000000" w14:paraId="00000464">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Tổng doanh thu</w:t>
            </w:r>
            <w:r w:rsidDel="00000000" w:rsidR="00000000" w:rsidRPr="00000000">
              <w:rPr>
                <w:rtl w:val="0"/>
              </w:rPr>
            </w:r>
          </w:p>
        </w:tc>
        <w:tc>
          <w:tcPr>
            <w:vMerge w:val="continue"/>
            <w:shd w:fill="ffffff" w:val="clear"/>
            <w:tcMar>
              <w:top w:w="0.0" w:type="dxa"/>
              <w:left w:w="108.0" w:type="dxa"/>
              <w:bottom w:w="0.0" w:type="dxa"/>
              <w:right w:w="108.0" w:type="dxa"/>
            </w:tcMar>
            <w:vAlign w:val="center"/>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0.0" w:type="dxa"/>
              <w:left w:w="108.0" w:type="dxa"/>
              <w:bottom w:w="0.0" w:type="dxa"/>
              <w:right w:w="108.0" w:type="dxa"/>
            </w:tcMar>
            <w:vAlign w:val="center"/>
          </w:tcPr>
          <w:p w:rsidR="00000000" w:rsidDel="00000000" w:rsidP="00000000" w:rsidRDefault="00000000" w:rsidRPr="00000000" w14:paraId="00000466">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shd w:fill="ffffff" w:val="clear"/>
            <w:tcMar>
              <w:top w:w="0.0" w:type="dxa"/>
              <w:left w:w="108.0" w:type="dxa"/>
              <w:bottom w:w="0.0" w:type="dxa"/>
              <w:right w:w="108.0" w:type="dxa"/>
            </w:tcMar>
            <w:vAlign w:val="center"/>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r>
    </w:tbl>
    <w:p w:rsidR="00000000" w:rsidDel="00000000" w:rsidP="00000000" w:rsidRDefault="00000000" w:rsidRPr="00000000" w14:paraId="00000468">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IV. KẾT LUẬN VÀ KIẾN NGHỊ</w:t>
      </w:r>
      <w:r w:rsidDel="00000000" w:rsidR="00000000" w:rsidRPr="00000000">
        <w:rPr>
          <w:rtl w:val="0"/>
        </w:rPr>
      </w:r>
    </w:p>
    <w:p w:rsidR="00000000" w:rsidDel="00000000" w:rsidP="00000000" w:rsidRDefault="00000000" w:rsidRPr="00000000" w14:paraId="00000469">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p>
    <w:p w:rsidR="00000000" w:rsidDel="00000000" w:rsidP="00000000" w:rsidRDefault="00000000" w:rsidRPr="00000000" w14:paraId="0000046A">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p>
    <w:p w:rsidR="00000000" w:rsidDel="00000000" w:rsidP="00000000" w:rsidRDefault="00000000" w:rsidRPr="00000000" w14:paraId="0000046B">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p>
    <w:p w:rsidR="00000000" w:rsidDel="00000000" w:rsidP="00000000" w:rsidRDefault="00000000" w:rsidRPr="00000000" w14:paraId="0000046C">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p>
    <w:p w:rsidR="00000000" w:rsidDel="00000000" w:rsidP="00000000" w:rsidRDefault="00000000" w:rsidRPr="00000000" w14:paraId="0000046D">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p>
    <w:p w:rsidR="00000000" w:rsidDel="00000000" w:rsidP="00000000" w:rsidRDefault="00000000" w:rsidRPr="00000000" w14:paraId="0000046E">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p>
    <w:tbl>
      <w:tblPr>
        <w:tblStyle w:val="Table14"/>
        <w:tblW w:w="8751.0" w:type="dxa"/>
        <w:jc w:val="left"/>
        <w:tblInd w:w="-108.0" w:type="dxa"/>
        <w:tblLayout w:type="fixed"/>
        <w:tblLook w:val="0000"/>
      </w:tblPr>
      <w:tblGrid>
        <w:gridCol w:w="4394"/>
        <w:gridCol w:w="4357"/>
        <w:tblGridChange w:id="0">
          <w:tblGrid>
            <w:gridCol w:w="4394"/>
            <w:gridCol w:w="4357"/>
          </w:tblGrid>
        </w:tblGridChange>
      </w:tblGrid>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46F">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 Ngày … tháng … năm</w:t>
            </w:r>
            <w:r w:rsidDel="00000000" w:rsidR="00000000" w:rsidRPr="00000000">
              <w:rPr>
                <w:rtl w:val="0"/>
              </w:rPr>
            </w:r>
          </w:p>
          <w:p w:rsidR="00000000" w:rsidDel="00000000" w:rsidP="00000000" w:rsidRDefault="00000000" w:rsidRPr="00000000" w14:paraId="00000470">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Chủ nhiệm dự án</w:t>
            </w:r>
            <w:r w:rsidDel="00000000" w:rsidR="00000000" w:rsidRPr="00000000">
              <w:rPr>
                <w:rtl w:val="0"/>
              </w:rPr>
            </w:r>
          </w:p>
          <w:p w:rsidR="00000000" w:rsidDel="00000000" w:rsidP="00000000" w:rsidRDefault="00000000" w:rsidRPr="00000000" w14:paraId="00000471">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(Họ tên và chữ ký)</w:t>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472">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 Ngày … tháng … năm</w:t>
            </w:r>
            <w:r w:rsidDel="00000000" w:rsidR="00000000" w:rsidRPr="00000000">
              <w:rPr>
                <w:rtl w:val="0"/>
              </w:rPr>
            </w:r>
          </w:p>
          <w:p w:rsidR="00000000" w:rsidDel="00000000" w:rsidP="00000000" w:rsidRDefault="00000000" w:rsidRPr="00000000" w14:paraId="00000473">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Tổ chức chủ trì dự án</w:t>
            </w:r>
            <w:r w:rsidDel="00000000" w:rsidR="00000000" w:rsidRPr="00000000">
              <w:rPr>
                <w:rtl w:val="0"/>
              </w:rPr>
            </w:r>
          </w:p>
          <w:p w:rsidR="00000000" w:rsidDel="00000000" w:rsidP="00000000" w:rsidRDefault="00000000" w:rsidRPr="00000000" w14:paraId="00000474">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(Họ tên, chữ ký và đóng dấu - nếu có)</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vAlign w:val="top"/>
          </w:tcPr>
          <w:p w:rsidR="00000000" w:rsidDel="00000000" w:rsidP="00000000" w:rsidRDefault="00000000" w:rsidRPr="00000000" w14:paraId="00000475">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 Ngày … tháng … năm</w:t>
            </w:r>
            <w:r w:rsidDel="00000000" w:rsidR="00000000" w:rsidRPr="00000000">
              <w:rPr>
                <w:rtl w:val="0"/>
              </w:rPr>
            </w:r>
          </w:p>
          <w:p w:rsidR="00000000" w:rsidDel="00000000" w:rsidP="00000000" w:rsidRDefault="00000000" w:rsidRPr="00000000" w14:paraId="00000476">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Đơn vị quản lý nhiệm vụ</w:t>
            </w:r>
            <w:r w:rsidDel="00000000" w:rsidR="00000000" w:rsidRPr="00000000">
              <w:rPr>
                <w:rtl w:val="0"/>
              </w:rPr>
            </w:r>
          </w:p>
          <w:p w:rsidR="00000000" w:rsidDel="00000000" w:rsidP="00000000" w:rsidRDefault="00000000" w:rsidRPr="00000000" w14:paraId="00000477">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(Họ tên, chữ ký và đóng dấu)</w:t>
            </w:r>
            <w:r w:rsidDel="00000000" w:rsidR="00000000" w:rsidRPr="00000000">
              <w:rPr>
                <w:rtl w:val="0"/>
              </w:rPr>
            </w:r>
          </w:p>
        </w:tc>
        <w:tc>
          <w:tcPr>
            <w:shd w:fill="ffffff" w:val="clear"/>
            <w:tcMar>
              <w:top w:w="0.0" w:type="dxa"/>
              <w:left w:w="108.0" w:type="dxa"/>
              <w:bottom w:w="0.0" w:type="dxa"/>
              <w:right w:w="108.0" w:type="dxa"/>
            </w:tcMar>
            <w:vAlign w:val="top"/>
          </w:tcPr>
          <w:p w:rsidR="00000000" w:rsidDel="00000000" w:rsidP="00000000" w:rsidRDefault="00000000" w:rsidRPr="00000000" w14:paraId="00000478">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 Ngày … tháng … năm</w:t>
            </w:r>
            <w:r w:rsidDel="00000000" w:rsidR="00000000" w:rsidRPr="00000000">
              <w:rPr>
                <w:rtl w:val="0"/>
              </w:rPr>
            </w:r>
          </w:p>
          <w:p w:rsidR="00000000" w:rsidDel="00000000" w:rsidP="00000000" w:rsidRDefault="00000000" w:rsidRPr="00000000" w14:paraId="00000479">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Đơn vị quản lý kinh phí</w:t>
            </w:r>
            <w:r w:rsidDel="00000000" w:rsidR="00000000" w:rsidRPr="00000000">
              <w:rPr>
                <w:rtl w:val="0"/>
              </w:rPr>
            </w:r>
          </w:p>
          <w:p w:rsidR="00000000" w:rsidDel="00000000" w:rsidP="00000000" w:rsidRDefault="00000000" w:rsidRPr="00000000" w14:paraId="0000047A">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(Họ tên, chữ ký và đóng dấu)</w:t>
            </w:r>
            <w:r w:rsidDel="00000000" w:rsidR="00000000" w:rsidRPr="00000000">
              <w:rPr>
                <w:rtl w:val="0"/>
              </w:rPr>
            </w:r>
          </w:p>
        </w:tc>
      </w:tr>
    </w:tbl>
    <w:p w:rsidR="00000000" w:rsidDel="00000000" w:rsidP="00000000" w:rsidRDefault="00000000" w:rsidRPr="00000000" w14:paraId="0000047B">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Phụ lục-TMDA</w:t>
      </w:r>
      <w:r w:rsidDel="00000000" w:rsidR="00000000" w:rsidRPr="00000000">
        <w:rPr>
          <w:rtl w:val="0"/>
        </w:rPr>
      </w:r>
    </w:p>
    <w:p w:rsidR="00000000" w:rsidDel="00000000" w:rsidP="00000000" w:rsidRDefault="00000000" w:rsidRPr="00000000" w14:paraId="0000047C">
      <w:pPr>
        <w:shd w:fill="ffffff" w:val="clea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DỰ TOÁN KINH PHÍ DỰ ÁN</w:t>
      </w:r>
      <w:r w:rsidDel="00000000" w:rsidR="00000000" w:rsidRPr="00000000">
        <w:rPr>
          <w:rtl w:val="0"/>
        </w:rPr>
      </w:r>
    </w:p>
    <w:p w:rsidR="00000000" w:rsidDel="00000000" w:rsidP="00000000" w:rsidRDefault="00000000" w:rsidRPr="00000000" w14:paraId="0000047D">
      <w:pPr>
        <w:shd w:fill="ffffff" w:val="clea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(Theo nội dung chi)</w:t>
      </w:r>
      <w:r w:rsidDel="00000000" w:rsidR="00000000" w:rsidRPr="00000000">
        <w:rPr>
          <w:rtl w:val="0"/>
        </w:rPr>
      </w:r>
    </w:p>
    <w:p w:rsidR="00000000" w:rsidDel="00000000" w:rsidP="00000000" w:rsidRDefault="00000000" w:rsidRPr="00000000" w14:paraId="0000047E">
      <w:pPr>
        <w:shd w:fill="ffffff" w:val="clear"/>
        <w:spacing w:after="120" w:before="120" w:line="276" w:lineRule="auto"/>
        <w:jc w:val="right"/>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Đơn vị: triệu đồng</w:t>
      </w:r>
      <w:r w:rsidDel="00000000" w:rsidR="00000000" w:rsidRPr="00000000">
        <w:rPr>
          <w:rtl w:val="0"/>
        </w:rPr>
      </w:r>
    </w:p>
    <w:tbl>
      <w:tblPr>
        <w:tblStyle w:val="Table15"/>
        <w:tblW w:w="9400.0" w:type="dxa"/>
        <w:jc w:val="center"/>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356"/>
        <w:gridCol w:w="768"/>
        <w:gridCol w:w="533"/>
        <w:gridCol w:w="297"/>
        <w:gridCol w:w="547"/>
        <w:gridCol w:w="599"/>
        <w:gridCol w:w="612"/>
        <w:gridCol w:w="599"/>
        <w:gridCol w:w="905"/>
        <w:gridCol w:w="599"/>
        <w:gridCol w:w="481"/>
        <w:gridCol w:w="599"/>
        <w:gridCol w:w="547"/>
        <w:gridCol w:w="612"/>
        <w:gridCol w:w="865"/>
        <w:gridCol w:w="481"/>
        <w:tblGridChange w:id="0">
          <w:tblGrid>
            <w:gridCol w:w="356"/>
            <w:gridCol w:w="768"/>
            <w:gridCol w:w="533"/>
            <w:gridCol w:w="297"/>
            <w:gridCol w:w="547"/>
            <w:gridCol w:w="599"/>
            <w:gridCol w:w="612"/>
            <w:gridCol w:w="599"/>
            <w:gridCol w:w="905"/>
            <w:gridCol w:w="599"/>
            <w:gridCol w:w="481"/>
            <w:gridCol w:w="599"/>
            <w:gridCol w:w="547"/>
            <w:gridCol w:w="612"/>
            <w:gridCol w:w="865"/>
            <w:gridCol w:w="481"/>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7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48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Nội dung các khoản chi</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48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Tổng số</w:t>
            </w:r>
            <w:r w:rsidDel="00000000" w:rsidR="00000000" w:rsidRPr="00000000">
              <w:rPr>
                <w:rtl w:val="0"/>
              </w:rPr>
            </w:r>
          </w:p>
        </w:tc>
        <w:tc>
          <w:tcPr>
            <w:gridSpan w:val="12"/>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48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Nguồn vốn</w:t>
            </w:r>
            <w:r w:rsidDel="00000000" w:rsidR="00000000" w:rsidRPr="00000000">
              <w:rPr>
                <w:rtl w:val="0"/>
              </w:rPr>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9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Kinh phí</w:t>
            </w:r>
            <w:r w:rsidDel="00000000" w:rsidR="00000000" w:rsidRPr="00000000">
              <w:rPr>
                <w:rtl w:val="0"/>
              </w:rPr>
            </w:r>
          </w:p>
        </w:tc>
        <w:tc>
          <w:tcPr>
            <w:vMerge w:val="restart"/>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92">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Tỷ lệ %</w:t>
            </w:r>
            <w:r w:rsidDel="00000000" w:rsidR="00000000" w:rsidRPr="00000000">
              <w:rPr>
                <w:rtl w:val="0"/>
              </w:rPr>
            </w:r>
          </w:p>
        </w:tc>
        <w:tc>
          <w:tcPr>
            <w:gridSpan w:val="8"/>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9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Ngân sách nhà nước</w:t>
            </w:r>
            <w:r w:rsidDel="00000000" w:rsidR="00000000" w:rsidRPr="00000000">
              <w:rPr>
                <w:rtl w:val="0"/>
              </w:rPr>
            </w:r>
          </w:p>
        </w:tc>
        <w:tc>
          <w:tcPr>
            <w:gridSpan w:val="4"/>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9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Ngoài ngân sách nhà nước</w:t>
            </w:r>
            <w:r w:rsidDel="00000000" w:rsidR="00000000" w:rsidRPr="00000000">
              <w:rPr>
                <w:rtl w:val="0"/>
              </w:rPr>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A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Tổng số</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A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Trong đó, khoán chi theo quy định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A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Năm thứ nhất</w:t>
            </w:r>
            <w:r w:rsidDel="00000000" w:rsidR="00000000" w:rsidRPr="00000000">
              <w:rPr>
                <w:rFonts w:ascii="Times New Roman" w:cs="Times New Roman" w:eastAsia="Times New Roman" w:hAnsi="Times New Roman"/>
                <w:color w:val="000000"/>
                <w:sz w:val="24"/>
                <w:szCs w:val="24"/>
                <w:vertAlign w:val="superscript"/>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A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Trong đó, khoán chi theo quy định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A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Năm thứ hai</w:t>
            </w:r>
            <w:r w:rsidDel="00000000" w:rsidR="00000000" w:rsidRPr="00000000">
              <w:rPr>
                <w:rFonts w:ascii="Times New Roman" w:cs="Times New Roman" w:eastAsia="Times New Roman" w:hAnsi="Times New Roman"/>
                <w:color w:val="000000"/>
                <w:sz w:val="24"/>
                <w:szCs w:val="24"/>
                <w:vertAlign w:val="superscript"/>
                <w:rtl w:val="0"/>
              </w:rPr>
              <w:t xml:space="preserve">(</w:t>
            </w:r>
            <w:r w:rsidDel="00000000" w:rsidR="00000000" w:rsidRPr="00000000">
              <w:rPr>
                <w:rFonts w:ascii="Times New Roman" w:cs="Times New Roman" w:eastAsia="Times New Roman" w:hAnsi="Times New Roman"/>
                <w:color w:val="000000"/>
                <w:sz w:val="24"/>
                <w:szCs w:val="24"/>
                <w:vertAlign w:val="baseline"/>
                <w:rtl w:val="0"/>
              </w:rPr>
              <w:t xml:space="preserve">*</w:t>
            </w:r>
            <w:r w:rsidDel="00000000" w:rsidR="00000000" w:rsidRPr="00000000">
              <w:rPr>
                <w:rFonts w:ascii="Times New Roman" w:cs="Times New Roman" w:eastAsia="Times New Roman" w:hAnsi="Times New Roman"/>
                <w:color w:val="000000"/>
                <w:sz w:val="24"/>
                <w:szCs w:val="24"/>
                <w:vertAlign w:val="superscript"/>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A8">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Trong đó, khoán chi theo quy định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A9">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Năm thứ ba</w:t>
            </w:r>
            <w:r w:rsidDel="00000000" w:rsidR="00000000" w:rsidRPr="00000000">
              <w:rPr>
                <w:rFonts w:ascii="Times New Roman" w:cs="Times New Roman" w:eastAsia="Times New Roman" w:hAnsi="Times New Roman"/>
                <w:color w:val="000000"/>
                <w:sz w:val="24"/>
                <w:szCs w:val="24"/>
                <w:vertAlign w:val="superscript"/>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AA">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Trong đó, khoán chi theo quy định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A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Tổng số</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A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Năm thứ nhất</w:t>
            </w:r>
            <w:r w:rsidDel="00000000" w:rsidR="00000000" w:rsidRPr="00000000">
              <w:rPr>
                <w:rFonts w:ascii="Times New Roman" w:cs="Times New Roman" w:eastAsia="Times New Roman" w:hAnsi="Times New Roman"/>
                <w:color w:val="000000"/>
                <w:sz w:val="24"/>
                <w:szCs w:val="24"/>
                <w:vertAlign w:val="superscript"/>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A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Năm thứ hai</w:t>
            </w:r>
            <w:r w:rsidDel="00000000" w:rsidR="00000000" w:rsidRPr="00000000">
              <w:rPr>
                <w:rFonts w:ascii="Times New Roman" w:cs="Times New Roman" w:eastAsia="Times New Roman" w:hAnsi="Times New Roman"/>
                <w:color w:val="000000"/>
                <w:sz w:val="24"/>
                <w:szCs w:val="24"/>
                <w:vertAlign w:val="superscript"/>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AE">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Năm thứ ba</w:t>
            </w:r>
            <w:r w:rsidDel="00000000" w:rsidR="00000000" w:rsidRPr="00000000">
              <w:rPr>
                <w:rFonts w:ascii="Times New Roman" w:cs="Times New Roman" w:eastAsia="Times New Roman" w:hAnsi="Times New Roman"/>
                <w:color w:val="000000"/>
                <w:sz w:val="24"/>
                <w:szCs w:val="24"/>
                <w:vertAlign w:val="superscript"/>
                <w:rtl w:val="0"/>
              </w:rPr>
              <w:t xml:space="preserve">(*)</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A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2">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7</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8</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8">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10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9">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A">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12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13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14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BE">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16</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B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Kinh phí hỗ trợ công nghệ</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C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C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a</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Chi phí công lao động trực tiếp</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D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D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b</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Thuê chuyên gia trong nước, nước ngoài</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E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E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Chi phí lao động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4F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4F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Nguyên vật liệu năng lượng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0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50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Thiết bị, máy móc mua mới và thuê</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1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51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Nhà xưởng xây dựng mới, cải tạo và thuê</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2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52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Chi khác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3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53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0">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Tổng 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54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54F">
      <w:pPr>
        <w:shd w:fill="ffffff" w:val="clear"/>
        <w:spacing w:after="12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 Kinh phí chi tiết theo năm (năm thứ nhất, năm thứ hai, ...) lập sau khi có Quyết định phê duyệt tổ chức chủ trì, cá nhân chủ nhiệm, kinh phí và thời gian thực hiện nhiệm vụ của Bộ trưởng Bộ Khoa học và Công nghệ.</w:t>
      </w:r>
      <w:r w:rsidDel="00000000" w:rsidR="00000000" w:rsidRPr="00000000">
        <w:rPr>
          <w:rtl w:val="0"/>
        </w:rPr>
      </w:r>
    </w:p>
    <w:p w:rsidR="00000000" w:rsidDel="00000000" w:rsidP="00000000" w:rsidRDefault="00000000" w:rsidRPr="00000000" w14:paraId="00000550">
      <w:pPr>
        <w:shd w:fill="ffffff" w:val="clea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KINH PHÍ HỖ TRỢ CÔNG NGHỆ</w:t>
      </w:r>
      <w:r w:rsidDel="00000000" w:rsidR="00000000" w:rsidRPr="00000000">
        <w:rPr>
          <w:rtl w:val="0"/>
        </w:rPr>
      </w:r>
    </w:p>
    <w:p w:rsidR="00000000" w:rsidDel="00000000" w:rsidP="00000000" w:rsidRDefault="00000000" w:rsidRPr="00000000" w14:paraId="00000551">
      <w:pPr>
        <w:shd w:fill="ffffff" w:val="clear"/>
        <w:spacing w:after="0" w:before="120" w:line="276" w:lineRule="auto"/>
        <w:jc w:val="right"/>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Phụ lục 1a-TMDA</w:t>
      </w:r>
      <w:r w:rsidDel="00000000" w:rsidR="00000000" w:rsidRPr="00000000">
        <w:rPr>
          <w:rtl w:val="0"/>
        </w:rPr>
      </w:r>
    </w:p>
    <w:p w:rsidR="00000000" w:rsidDel="00000000" w:rsidP="00000000" w:rsidRDefault="00000000" w:rsidRPr="00000000" w14:paraId="00000552">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A. Chi tiết công lao động trực tiếp</w:t>
      </w:r>
      <w:r w:rsidDel="00000000" w:rsidR="00000000" w:rsidRPr="00000000">
        <w:rPr>
          <w:rtl w:val="0"/>
        </w:rPr>
      </w:r>
    </w:p>
    <w:p w:rsidR="00000000" w:rsidDel="00000000" w:rsidP="00000000" w:rsidRDefault="00000000" w:rsidRPr="00000000" w14:paraId="00000553">
      <w:pPr>
        <w:shd w:fill="ffffff" w:val="clear"/>
        <w:spacing w:after="0" w:before="120" w:line="276" w:lineRule="auto"/>
        <w:jc w:val="right"/>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Đơn vị tính: triệu đồng</w:t>
      </w:r>
      <w:r w:rsidDel="00000000" w:rsidR="00000000" w:rsidRPr="00000000">
        <w:rPr>
          <w:rtl w:val="0"/>
        </w:rPr>
      </w:r>
    </w:p>
    <w:tbl>
      <w:tblPr>
        <w:tblStyle w:val="Table16"/>
        <w:tblW w:w="9399.999999999998" w:type="dxa"/>
        <w:jc w:val="left"/>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391"/>
        <w:gridCol w:w="2179"/>
        <w:gridCol w:w="695"/>
        <w:gridCol w:w="602"/>
        <w:gridCol w:w="837"/>
        <w:gridCol w:w="617"/>
        <w:gridCol w:w="1164"/>
        <w:gridCol w:w="545"/>
        <w:gridCol w:w="474"/>
        <w:gridCol w:w="474"/>
        <w:gridCol w:w="474"/>
        <w:gridCol w:w="474"/>
        <w:gridCol w:w="474"/>
        <w:tblGridChange w:id="0">
          <w:tblGrid>
            <w:gridCol w:w="391"/>
            <w:gridCol w:w="2179"/>
            <w:gridCol w:w="695"/>
            <w:gridCol w:w="602"/>
            <w:gridCol w:w="837"/>
            <w:gridCol w:w="617"/>
            <w:gridCol w:w="1164"/>
            <w:gridCol w:w="545"/>
            <w:gridCol w:w="474"/>
            <w:gridCol w:w="474"/>
            <w:gridCol w:w="474"/>
            <w:gridCol w:w="474"/>
            <w:gridCol w:w="474"/>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554">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Số 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55">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Nội dung công việc</w:t>
            </w:r>
            <w:r w:rsidDel="00000000" w:rsidR="00000000" w:rsidRPr="00000000">
              <w:rPr>
                <w:rFonts w:ascii="Times New Roman" w:cs="Times New Roman" w:eastAsia="Times New Roman" w:hAnsi="Times New Roman"/>
                <w:b w:val="1"/>
                <w:bCs w:val="1"/>
                <w:color w:val="000000"/>
                <w:sz w:val="24"/>
                <w:szCs w:val="24"/>
                <w:vertAlign w:val="superscript"/>
                <w:rtl w:val="0"/>
              </w:rPr>
              <w:t xml:space="preserve">1</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56">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Chức danh nghiên cứu</w:t>
            </w:r>
            <w:r w:rsidDel="00000000" w:rsidR="00000000" w:rsidRPr="00000000">
              <w:rPr>
                <w:rFonts w:ascii="Times New Roman" w:cs="Times New Roman" w:eastAsia="Times New Roman" w:hAnsi="Times New Roman"/>
                <w:b w:val="1"/>
                <w:bCs w:val="1"/>
                <w:color w:val="000000"/>
                <w:sz w:val="24"/>
                <w:szCs w:val="24"/>
                <w:vertAlign w:val="superscript"/>
                <w:rtl w:val="0"/>
              </w:rPr>
              <w:t xml:space="preserve">2</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57">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Tổng số người thực hiện</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58">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Hệ số tiền công theo ngày (Hstcn)</w:t>
            </w:r>
            <w:r w:rsidDel="00000000" w:rsidR="00000000" w:rsidRPr="00000000">
              <w:rPr>
                <w:rFonts w:ascii="Times New Roman" w:cs="Times New Roman" w:eastAsia="Times New Roman" w:hAnsi="Times New Roman"/>
                <w:b w:val="1"/>
                <w:bCs w:val="1"/>
                <w:color w:val="000000"/>
                <w:sz w:val="24"/>
                <w:szCs w:val="24"/>
                <w:vertAlign w:val="superscript"/>
                <w:rtl w:val="0"/>
              </w:rPr>
              <w:t xml:space="preserve">3</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59">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Số ngày công quy đổi (Snc)</w:t>
            </w:r>
            <w:r w:rsidDel="00000000" w:rsidR="00000000" w:rsidRPr="00000000">
              <w:rPr>
                <w:rFonts w:ascii="Times New Roman" w:cs="Times New Roman" w:eastAsia="Times New Roman" w:hAnsi="Times New Roman"/>
                <w:b w:val="1"/>
                <w:bCs w:val="1"/>
                <w:color w:val="000000"/>
                <w:sz w:val="24"/>
                <w:szCs w:val="24"/>
                <w:vertAlign w:val="superscript"/>
                <w:rtl w:val="0"/>
              </w:rPr>
              <w:t xml:space="preserve">4</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5A">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Tổng kinh phí (Tc)</w:t>
            </w:r>
            <w:r w:rsidDel="00000000" w:rsidR="00000000" w:rsidRPr="00000000">
              <w:rPr>
                <w:rtl w:val="0"/>
              </w:rPr>
            </w:r>
          </w:p>
        </w:tc>
        <w:tc>
          <w:tcPr>
            <w:gridSpan w:val="6"/>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5B">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Nguồn vốn</w:t>
            </w:r>
            <w:r w:rsidDel="00000000" w:rsidR="00000000" w:rsidRPr="00000000">
              <w:rPr>
                <w:rtl w:val="0"/>
              </w:rPr>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68">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Ngân sách nhà nước</w:t>
            </w:r>
            <w:r w:rsidDel="00000000" w:rsidR="00000000" w:rsidRPr="00000000">
              <w:rPr>
                <w:rtl w:val="0"/>
              </w:rPr>
            </w:r>
          </w:p>
        </w:tc>
        <w:tc>
          <w:tcPr>
            <w:gridSpan w:val="3"/>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6B">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Ngoài ngân sách nhà nước</w:t>
            </w:r>
            <w:r w:rsidDel="00000000" w:rsidR="00000000" w:rsidRPr="00000000">
              <w:rPr>
                <w:rtl w:val="0"/>
              </w:rPr>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5">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Năm thứ nhất</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6">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Năm thứ hai</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7">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Năm thứ ba</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8">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Năm thứ nhất</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9">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Năm thứ hai</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A">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Năm thứ ba</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57B">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C">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D">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3</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E">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7F">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80">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81">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7=5x6x</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Lcs</w:t>
            </w:r>
            <w:r w:rsidDel="00000000" w:rsidR="00000000" w:rsidRPr="00000000">
              <w:rPr>
                <w:rFonts w:ascii="Times New Roman" w:cs="Times New Roman" w:eastAsia="Times New Roman" w:hAnsi="Times New Roman"/>
                <w:b w:val="1"/>
                <w:bCs w:val="1"/>
                <w:color w:val="000000"/>
                <w:sz w:val="24"/>
                <w:szCs w:val="24"/>
                <w:vertAlign w:val="superscript"/>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82">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8</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83">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84">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10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85">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11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86">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12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87">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i w:val="1"/>
                <w:iCs w:val="1"/>
                <w:color w:val="000000"/>
                <w:sz w:val="24"/>
                <w:szCs w:val="24"/>
                <w:vertAlign w:val="baseline"/>
                <w:rtl w:val="0"/>
              </w:rPr>
              <w:t xml:space="preserve">13</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588">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89">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Nghiên cứu tổng quan</w:t>
            </w:r>
            <w:r w:rsidDel="00000000" w:rsidR="00000000" w:rsidRPr="00000000">
              <w:rPr>
                <w:rtl w:val="0"/>
              </w:rPr>
            </w:r>
          </w:p>
        </w:tc>
        <w:tc>
          <w:tcPr>
            <w:gridSpan w:val="11"/>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8A">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r>
      <w:tr>
        <w:trPr>
          <w:cantSplit w:val="1"/>
          <w:tblHeader w:val="0"/>
        </w:trPr>
        <w:tc>
          <w:tcPr>
            <w:vMerge w:val="restart"/>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59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596">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1.1. Công việc 1:</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597">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Thư ký khoa học</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598">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01</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599">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0,49</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59A">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10</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59B">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5,929</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59C">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5,929</w:t>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59D">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59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59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5A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5A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A3">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A4">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A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A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A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A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A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A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A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A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A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A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5AF">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B0">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Đánh giá thực trạng</w:t>
            </w:r>
            <w:r w:rsidDel="00000000" w:rsidR="00000000" w:rsidRPr="00000000">
              <w:rPr>
                <w:rtl w:val="0"/>
              </w:rPr>
            </w:r>
          </w:p>
        </w:tc>
        <w:tc>
          <w:tcPr>
            <w:gridSpan w:val="11"/>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B1">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r>
      <w:tr>
        <w:trPr>
          <w:cantSplit w:val="1"/>
          <w:tblHeader w:val="0"/>
        </w:trPr>
        <w:tc>
          <w:tcPr>
            <w:vMerge w:val="restart"/>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5B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BD">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2.1. Công việc 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BE">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B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A">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B">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C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5D6">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7">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8">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D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E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E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E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restart"/>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5E3">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7</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5E4">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i w:val="1"/>
                <w:iCs w:val="1"/>
                <w:color w:val="000000"/>
                <w:sz w:val="24"/>
                <w:szCs w:val="24"/>
                <w:vertAlign w:val="baseline"/>
                <w:rtl w:val="0"/>
              </w:rPr>
              <w:t xml:space="preserve">Tổng kết, đánh giá</w:t>
            </w:r>
            <w:r w:rsidDel="00000000" w:rsidR="00000000" w:rsidRPr="00000000">
              <w:rPr>
                <w:rtl w:val="0"/>
              </w:rPr>
            </w:r>
          </w:p>
        </w:tc>
        <w:tc>
          <w:tcPr>
            <w:gridSpan w:val="11"/>
            <w:tcBorders>
              <w:top w:color="000000" w:space="0" w:sz="0" w:val="nil"/>
              <w:left w:color="000000" w:space="0" w:sz="0" w:val="nil"/>
              <w:bottom w:color="000000" w:space="0" w:sz="8" w:val="single"/>
              <w:right w:color="000000" w:space="0" w:sz="8" w:val="single"/>
            </w:tcBorders>
            <w:shd w:fill="ffffff" w:val="clear"/>
            <w:vAlign w:val="top"/>
          </w:tcPr>
          <w:p w:rsidR="00000000" w:rsidDel="00000000" w:rsidP="00000000" w:rsidRDefault="00000000" w:rsidRPr="00000000" w14:paraId="000005E5">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F1">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7.1. Công việc 1:</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F2">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F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F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F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F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F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F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F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F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F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F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1"/>
          <w:tblHeader w:val="0"/>
        </w:trPr>
        <w:tc>
          <w:tcPr>
            <w:vMerge w:val="continue"/>
            <w:tcBorders>
              <w:top w:color="000000" w:space="0" w:sz="0" w:val="nil"/>
              <w:left w:color="000000" w:space="0" w:sz="8" w:val="single"/>
              <w:bottom w:color="000000" w:space="0" w:sz="8" w:val="single"/>
              <w:right w:color="000000" w:space="0" w:sz="8" w:val="single"/>
            </w:tcBorders>
            <w:shd w:fill="ffffff" w:val="clear"/>
            <w:vAlign w:val="top"/>
          </w:tcPr>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FE">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5FF">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0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0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0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0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0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0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0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0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0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0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6"/>
            <w:tcBorders>
              <w:top w:color="000000" w:space="0" w:sz="0" w:val="nil"/>
              <w:left w:color="000000" w:space="0" w:sz="8" w:val="single"/>
              <w:bottom w:color="000000" w:space="0" w:sz="8" w:val="single"/>
              <w:right w:color="000000" w:space="0" w:sz="8" w:val="single"/>
            </w:tcBorders>
            <w:shd w:fill="ffffff" w:val="clear"/>
            <w:vAlign w:val="center"/>
          </w:tcPr>
          <w:p w:rsidR="00000000" w:rsidDel="00000000" w:rsidP="00000000" w:rsidRDefault="00000000" w:rsidRPr="00000000" w14:paraId="0000060A">
            <w:pPr>
              <w:spacing w:after="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10">
            <w:pP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1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1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1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1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1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vAlign w:val="center"/>
          </w:tcPr>
          <w:p w:rsidR="00000000" w:rsidDel="00000000" w:rsidP="00000000" w:rsidRDefault="00000000" w:rsidRPr="00000000" w14:paraId="0000061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617">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 Dự toán theo 7 nội dung hướng dẫn tại Điểm a Khoản 1 Điều 7 của Thông tư liên tịch số 55/2015/TTLT-BTC-BKHCN ngày 22/4/2015 của Bộ trưởng Bộ Tài chính và Bộ trưởng Bộ Khoa học và Công nghệ và phù hợp với nội dung của thuyết minh.</w:t>
      </w:r>
    </w:p>
    <w:p w:rsidR="00000000" w:rsidDel="00000000" w:rsidP="00000000" w:rsidRDefault="00000000" w:rsidRPr="00000000" w14:paraId="00000618">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2. Thành viên thực hiện phải là các cán bộ có tên tại mục 10 và phù hợp với nội dung thực hiện của thuyết minh.</w:t>
      </w:r>
    </w:p>
    <w:p w:rsidR="00000000" w:rsidDel="00000000" w:rsidP="00000000" w:rsidRDefault="00000000" w:rsidRPr="00000000" w14:paraId="00000619">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3. Theo quy định tại bảng 1 Điểm b Khoản 1 Điều 7 của Thông tư liên tịch số 55/2015/TTLT-BTC-BKHCN ngày 22/4/2015 của Bộ trưởng Bộ Tài chính và Bộ trưởng Bộ Khoa học và Công nghệ.</w:t>
      </w:r>
    </w:p>
    <w:p w:rsidR="00000000" w:rsidDel="00000000" w:rsidP="00000000" w:rsidRDefault="00000000" w:rsidRPr="00000000" w14:paraId="0000061A">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4. </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Hstcn </w:t>
      </w:r>
      <w:r w:rsidDel="00000000" w:rsidR="00000000" w:rsidRPr="00000000">
        <w:rPr>
          <w:rFonts w:ascii="Times New Roman" w:cs="Times New Roman" w:eastAsia="Times New Roman" w:hAnsi="Times New Roman"/>
          <w:color w:val="000000"/>
          <w:sz w:val="24"/>
          <w:szCs w:val="24"/>
          <w:vertAlign w:val="baseline"/>
          <w:rtl w:val="0"/>
        </w:rPr>
        <w:t xml:space="preserve">được xác định và tính theo quy định tại bảng 1 Điểm b Khoản 1 Điều 7 của Thông tư liên tịch số 55/2015/TTLT-BTC-BKHCN ngày 22/4/2015 của Bộ trưởng Bộ Tài chính và Bộ trưởng Bộ Khoa học và Công nghệ.</w:t>
      </w:r>
    </w:p>
    <w:p w:rsidR="00000000" w:rsidDel="00000000" w:rsidP="00000000" w:rsidRDefault="00000000" w:rsidRPr="00000000" w14:paraId="0000061B">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5. </w:t>
      </w:r>
      <w:r w:rsidDel="00000000" w:rsidR="00000000" w:rsidRPr="00000000">
        <w:rPr>
          <w:rFonts w:ascii="Times New Roman" w:cs="Times New Roman" w:eastAsia="Times New Roman" w:hAnsi="Times New Roman"/>
          <w:b w:val="1"/>
          <w:bCs w:val="1"/>
          <w:color w:val="000000"/>
          <w:sz w:val="24"/>
          <w:szCs w:val="24"/>
          <w:vertAlign w:val="baseline"/>
          <w:rtl w:val="0"/>
        </w:rPr>
        <w:t xml:space="preserve">Snc </w:t>
      </w:r>
      <w:r w:rsidDel="00000000" w:rsidR="00000000" w:rsidRPr="00000000">
        <w:rPr>
          <w:rFonts w:ascii="Times New Roman" w:cs="Times New Roman" w:eastAsia="Times New Roman" w:hAnsi="Times New Roman"/>
          <w:color w:val="000000"/>
          <w:sz w:val="24"/>
          <w:szCs w:val="24"/>
          <w:vertAlign w:val="baseline"/>
          <w:rtl w:val="0"/>
        </w:rPr>
        <w:t xml:space="preserve">theo quy định tại Điểm b Khoản 1 Điều 7 của Thông tư liên tịch số 55/2015/TTLT-BTC-BKHCN ngày 22/4/2015 của Bộ trưởng Bộ Tài chính và Bộ trưởng Bộ Khoa học và Công nghệ.</w:t>
      </w:r>
    </w:p>
    <w:p w:rsidR="00000000" w:rsidDel="00000000" w:rsidP="00000000" w:rsidRDefault="00000000" w:rsidRPr="00000000" w14:paraId="0000061C">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6. Lcs Lương cơ sở do Nhà nước quy định; dự toán tiền công lao đối với chức danh kỹ thuật viên, nhân viên hỗ trợ theo quy định tại Điểm a Khoản 1 Điều 7 của Thông tư liên tịch số 55/2015/TTLT-BTC-BKHCN ngày 22/4/2015 của Bộ trưởng Bộ Tài chính và Bộ trưởng Bộ Khoa học và Công nghệ</w:t>
      </w:r>
    </w:p>
    <w:p w:rsidR="00000000" w:rsidDel="00000000" w:rsidP="00000000" w:rsidRDefault="00000000" w:rsidRPr="00000000" w14:paraId="0000061D">
      <w:pPr>
        <w:shd w:fill="ffffff" w:val="clear"/>
        <w:spacing w:after="0" w:before="120" w:line="276" w:lineRule="auto"/>
        <w:jc w:val="right"/>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Phụ lục 1b-TMDA</w:t>
      </w:r>
      <w:r w:rsidDel="00000000" w:rsidR="00000000" w:rsidRPr="00000000">
        <w:rPr>
          <w:rtl w:val="0"/>
        </w:rPr>
      </w:r>
    </w:p>
    <w:p w:rsidR="00000000" w:rsidDel="00000000" w:rsidP="00000000" w:rsidRDefault="00000000" w:rsidRPr="00000000" w14:paraId="0000061E">
      <w:pPr>
        <w:shd w:fill="ffffff" w:val="clear"/>
        <w:spacing w:after="0" w:before="120" w:line="276" w:lineRule="auto"/>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B. Thuê chuyên gia </w:t>
      </w:r>
      <w:r w:rsidDel="00000000" w:rsidR="00000000" w:rsidRPr="00000000">
        <w:rPr>
          <w:rFonts w:ascii="Times New Roman" w:cs="Times New Roman" w:eastAsia="Times New Roman" w:hAnsi="Times New Roman"/>
          <w:i w:val="1"/>
          <w:iCs w:val="1"/>
          <w:color w:val="000000"/>
          <w:sz w:val="24"/>
          <w:szCs w:val="24"/>
          <w:vertAlign w:val="baseline"/>
          <w:rtl w:val="0"/>
        </w:rPr>
        <w:t xml:space="preserve">(dự toán phù hợp với phương án thuê chuyên gia nêu tại mục 13.4 của thuyết minh)</w:t>
      </w:r>
      <w:r w:rsidDel="00000000" w:rsidR="00000000" w:rsidRPr="00000000">
        <w:rPr>
          <w:rtl w:val="0"/>
        </w:rPr>
      </w:r>
    </w:p>
    <w:p w:rsidR="00000000" w:rsidDel="00000000" w:rsidP="00000000" w:rsidRDefault="00000000" w:rsidRPr="00000000" w14:paraId="0000061F">
      <w:pPr>
        <w:shd w:fill="ffffff" w:val="clear"/>
        <w:spacing w:after="120" w:before="120" w:line="276" w:lineRule="auto"/>
        <w:jc w:val="right"/>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Đơn vị tính: triệu đồng</w:t>
      </w:r>
    </w:p>
    <w:tbl>
      <w:tblPr>
        <w:tblStyle w:val="Table17"/>
        <w:tblW w:w="9400.0" w:type="dxa"/>
        <w:jc w:val="center"/>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475"/>
        <w:gridCol w:w="1138"/>
        <w:gridCol w:w="759"/>
        <w:gridCol w:w="854"/>
        <w:gridCol w:w="1804"/>
        <w:gridCol w:w="854"/>
        <w:gridCol w:w="855"/>
        <w:gridCol w:w="666"/>
        <w:gridCol w:w="760"/>
        <w:gridCol w:w="1235"/>
        <w:tblGridChange w:id="0">
          <w:tblGrid>
            <w:gridCol w:w="475"/>
            <w:gridCol w:w="1138"/>
            <w:gridCol w:w="759"/>
            <w:gridCol w:w="854"/>
            <w:gridCol w:w="1804"/>
            <w:gridCol w:w="854"/>
            <w:gridCol w:w="855"/>
            <w:gridCol w:w="666"/>
            <w:gridCol w:w="760"/>
            <w:gridCol w:w="1235"/>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62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Số 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62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Họ và tên, học hàm, học vị</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622">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Quốc tịch</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62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Thuộc tổ chức</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62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Nội dung thực hiện</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62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Thời gian thực hiện quy đổi (tháng)</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62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Mức lương tháng theo hợp đồng</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62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Kinh phí</w:t>
            </w:r>
            <w:r w:rsidDel="00000000" w:rsidR="00000000" w:rsidRPr="00000000">
              <w:rPr>
                <w:rtl w:val="0"/>
              </w:rPr>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vAlign w:val="top"/>
          </w:tcPr>
          <w:p w:rsidR="00000000" w:rsidDel="00000000" w:rsidP="00000000" w:rsidRDefault="00000000" w:rsidRPr="00000000" w14:paraId="00000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6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6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6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top"/>
          </w:tcPr>
          <w:p w:rsidR="00000000" w:rsidDel="00000000" w:rsidP="00000000" w:rsidRDefault="00000000" w:rsidRPr="00000000" w14:paraId="000006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3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Tổng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32">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Ngân sách nhà nước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3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Ngoài ngân sách nhà nước</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63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3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3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3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38">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5</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39">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6</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3A">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7</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3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8=6x7</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3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9</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3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10</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63E">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w:t>
            </w:r>
            <w:r w:rsidDel="00000000" w:rsidR="00000000" w:rsidRPr="00000000">
              <w:rPr>
                <w:rtl w:val="0"/>
              </w:rPr>
            </w:r>
          </w:p>
        </w:tc>
        <w:tc>
          <w:tcPr>
            <w:gridSpan w:val="9"/>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3F">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Chuyên gia trong nước</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648">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4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4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4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4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4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4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4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5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5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652">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5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5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5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5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5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5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5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5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5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65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5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5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5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6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6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6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6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6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6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666">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II</w:t>
            </w:r>
            <w:r w:rsidDel="00000000" w:rsidR="00000000" w:rsidRPr="00000000">
              <w:rPr>
                <w:rtl w:val="0"/>
              </w:rPr>
            </w:r>
          </w:p>
        </w:tc>
        <w:tc>
          <w:tcPr>
            <w:gridSpan w:val="9"/>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67">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Chuyên gia nước ngoài</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67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7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7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7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7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7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7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7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7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7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67A">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7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7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7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7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7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8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8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8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8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68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8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8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8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8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8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8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8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8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8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68E">
      <w:pPr>
        <w:shd w:fill="ffffff" w:val="clear"/>
        <w:spacing w:after="0" w:before="120" w:line="276" w:lineRule="auto"/>
        <w:jc w:val="right"/>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Phụ lục 1c-TMDA</w:t>
      </w:r>
      <w:r w:rsidDel="00000000" w:rsidR="00000000" w:rsidRPr="00000000">
        <w:rPr>
          <w:rtl w:val="0"/>
        </w:rPr>
      </w:r>
    </w:p>
    <w:p w:rsidR="00000000" w:rsidDel="00000000" w:rsidP="00000000" w:rsidRDefault="00000000" w:rsidRPr="00000000" w14:paraId="0000068F">
      <w:pPr>
        <w:shd w:fill="ffffff" w:val="clear"/>
        <w:spacing w:after="120" w:before="120" w:line="276" w:lineRule="auto"/>
        <w:jc w:val="center"/>
        <w:rPr>
          <w:rFonts w:ascii="Times New Roman" w:cs="Times New Roman" w:eastAsia="Times New Roman" w:hAnsi="Times New Roman"/>
          <w:color w:val="000000"/>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TỔNG HỢP DỰ TOÁN CÔNG LAO ĐỘNG TRỰC TIẾP</w:t>
      </w:r>
      <w:r w:rsidDel="00000000" w:rsidR="00000000" w:rsidRPr="00000000">
        <w:rPr>
          <w:rtl w:val="0"/>
        </w:rPr>
      </w:r>
    </w:p>
    <w:tbl>
      <w:tblPr>
        <w:tblStyle w:val="Table18"/>
        <w:tblW w:w="9399.999999999998" w:type="dxa"/>
        <w:jc w:val="center"/>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665"/>
        <w:gridCol w:w="2374"/>
        <w:gridCol w:w="949"/>
        <w:gridCol w:w="1519"/>
        <w:gridCol w:w="1045"/>
        <w:gridCol w:w="1329"/>
        <w:gridCol w:w="1519"/>
        <w:tblGridChange w:id="0">
          <w:tblGrid>
            <w:gridCol w:w="665"/>
            <w:gridCol w:w="2374"/>
            <w:gridCol w:w="949"/>
            <w:gridCol w:w="1519"/>
            <w:gridCol w:w="1045"/>
            <w:gridCol w:w="1329"/>
            <w:gridCol w:w="1519"/>
          </w:tblGrid>
        </w:tblGridChange>
      </w:tblGrid>
      <w:tr>
        <w:trPr>
          <w:cantSplit w:val="1"/>
          <w:tblHeader w:val="0"/>
        </w:trPr>
        <w:tc>
          <w:tcPr>
            <w:vMerge w:val="restart"/>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690">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Số TT</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691">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Chức danh</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692">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Tổng số người</w:t>
            </w:r>
            <w:r w:rsidDel="00000000" w:rsidR="00000000" w:rsidRPr="00000000">
              <w:rPr>
                <w:rtl w:val="0"/>
              </w:rPr>
            </w:r>
          </w:p>
        </w:tc>
        <w:tc>
          <w:tcPr>
            <w:vMerge w:val="restart"/>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69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Tổng số ngày công quy đổi</w:t>
            </w:r>
            <w:r w:rsidDel="00000000" w:rsidR="00000000" w:rsidRPr="00000000">
              <w:rPr>
                <w:rtl w:val="0"/>
              </w:rPr>
            </w:r>
          </w:p>
        </w:tc>
        <w:tc>
          <w:tcPr>
            <w:gridSpan w:val="3"/>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694">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Kinh phí (triệu đồng)</w:t>
            </w:r>
            <w:r w:rsidDel="00000000" w:rsidR="00000000" w:rsidRPr="00000000">
              <w:rPr>
                <w:rtl w:val="0"/>
              </w:rPr>
            </w:r>
          </w:p>
        </w:tc>
      </w:tr>
      <w:tr>
        <w:trPr>
          <w:cantSplit w:val="1"/>
          <w:tblHeader w:val="0"/>
        </w:trPr>
        <w:tc>
          <w:tcPr>
            <w:vMerge w:val="continue"/>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6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6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6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vMerge w:val="continue"/>
            <w:tcBorders>
              <w:top w:color="000000" w:space="0" w:sz="8" w:val="single"/>
              <w:left w:color="000000" w:space="0" w:sz="0" w:val="nil"/>
              <w:bottom w:color="000000" w:space="0" w:sz="8" w:val="single"/>
              <w:right w:color="000000" w:space="0" w:sz="8" w:val="single"/>
            </w:tcBorders>
            <w:vAlign w:val="center"/>
          </w:tcPr>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B">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Tổng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Ngân sách nhà nước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69D">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Ngoài ngân sách nhà nước</w:t>
            </w: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69E">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1</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9F">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Chủ nhiệm dự án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A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A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A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A3">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A4">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6A5">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2</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A6">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Thành viên thực hiện chính, thư ký khoa học</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A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A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A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AA">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AB">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6AC">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3</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AD">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Thành viên</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A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A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B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B1">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B2">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6B3">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4</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B4">
            <w:pPr>
              <w:spacing w:after="0" w:before="120"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Kỹ thuật viên, nhân viên hỗ trợ</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B5">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B6">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B7">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B8">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B9">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r>
        <w:trPr>
          <w:cantSplit w:val="0"/>
          <w:tblHeader w:val="0"/>
        </w:trPr>
        <w:tc>
          <w:tcPr>
            <w:gridSpan w:val="2"/>
            <w:tcBorders>
              <w:top w:color="000000" w:space="0" w:sz="0" w:val="nil"/>
              <w:left w:color="000000" w:space="0" w:sz="8" w:val="single"/>
              <w:bottom w:color="000000" w:space="0" w:sz="8" w:val="single"/>
              <w:right w:color="000000" w:space="0" w:sz="8" w:val="single"/>
            </w:tcBorders>
            <w:vAlign w:val="top"/>
          </w:tcPr>
          <w:p w:rsidR="00000000" w:rsidDel="00000000" w:rsidP="00000000" w:rsidRDefault="00000000" w:rsidRPr="00000000" w14:paraId="000006BA">
            <w:pPr>
              <w:spacing w:after="0" w:before="120"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 xml:space="preserve">Cộng: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BC">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BD">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BE">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BF">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top"/>
          </w:tcPr>
          <w:p w:rsidR="00000000" w:rsidDel="00000000" w:rsidP="00000000" w:rsidRDefault="00000000" w:rsidRPr="00000000" w14:paraId="000006C0">
            <w:pPr>
              <w:spacing w:after="0" w:before="120"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6C1">
      <w:pPr>
        <w:spacing w:before="120" w:line="276" w:lineRule="auto"/>
        <w:rPr>
          <w:rFonts w:ascii="Times New Roman" w:cs="Times New Roman" w:eastAsia="Times New Roman" w:hAnsi="Times New Roman"/>
          <w:sz w:val="24"/>
          <w:szCs w:val="24"/>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