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bidi w:val="1"/>
        <w:spacing w:after="0" w:line="240" w:lineRule="auto"/>
        <w:jc w:val="right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........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.................</w:t>
      </w:r>
    </w:p>
    <w:p w:rsidR="00000000" w:rsidDel="00000000" w:rsidP="00000000" w:rsidRDefault="00000000" w:rsidRPr="00000000" w14:paraId="00000002">
      <w:pPr>
        <w:shd w:fill="ffffff" w:val="clear"/>
        <w:bidi w:val="1"/>
        <w:spacing w:after="0" w:line="240" w:lineRule="auto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        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لفائدة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: 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bidi w:val="1"/>
        <w:spacing w:after="0" w:line="240" w:lineRule="auto"/>
        <w:ind w:firstLine="708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1"/>
        </w:rPr>
        <w:t xml:space="preserve">العنوان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:.................................</w:t>
      </w:r>
    </w:p>
    <w:p w:rsidR="00000000" w:rsidDel="00000000" w:rsidP="00000000" w:rsidRDefault="00000000" w:rsidRPr="00000000" w14:paraId="00000004">
      <w:pPr>
        <w:shd w:fill="ffffff" w:val="clear"/>
        <w:bidi w:val="1"/>
        <w:spacing w:after="0" w:line="240" w:lineRule="auto"/>
        <w:ind w:firstLine="708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1"/>
        </w:rPr>
        <w:t xml:space="preserve">أصالة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نفسي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ونيابة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سكان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حي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............................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الموقعون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بالوثيقة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الملحقة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5">
      <w:pPr>
        <w:shd w:fill="ffffff" w:val="clear"/>
        <w:bidi w:val="1"/>
        <w:spacing w:after="0" w:line="240" w:lineRule="auto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bidi w:val="1"/>
        <w:spacing w:after="0" w:line="240" w:lineRule="auto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bidi w:val="1"/>
        <w:spacing w:after="0" w:line="240" w:lineRule="auto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1"/>
        </w:rPr>
        <w:t xml:space="preserve">إلـــى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السيد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المحترم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: 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القائد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/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الباشا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/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العامل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bidi w:val="1"/>
        <w:spacing w:after="0" w:line="240" w:lineRule="auto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bidi w:val="1"/>
        <w:spacing w:after="0" w:line="240" w:lineRule="auto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bidi w:val="1"/>
        <w:spacing w:after="0" w:line="240" w:lineRule="auto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الموضــوع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: 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شكاية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حول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إزعاج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الساكنة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طرف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بعض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المتسكعين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B">
      <w:pPr>
        <w:shd w:fill="ffffff" w:val="clear"/>
        <w:bidi w:val="1"/>
        <w:spacing w:after="0" w:line="240" w:lineRule="auto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bidi w:val="1"/>
        <w:spacing w:after="0" w:line="240" w:lineRule="auto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1"/>
        </w:rPr>
        <w:t xml:space="preserve">سلام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تام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بوجود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مولانا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الإمام</w:t>
      </w:r>
      <w:r w:rsidDel="00000000" w:rsidR="00000000" w:rsidRPr="00000000">
        <w:rPr>
          <w:color w:val="000000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hd w:fill="ffffff" w:val="clear"/>
        <w:bidi w:val="1"/>
        <w:spacing w:after="0" w:line="240" w:lineRule="auto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1"/>
        </w:rPr>
        <w:t xml:space="preserve">وبعد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: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سيدي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..................</w:t>
      </w:r>
    </w:p>
    <w:p w:rsidR="00000000" w:rsidDel="00000000" w:rsidP="00000000" w:rsidRDefault="00000000" w:rsidRPr="00000000" w14:paraId="0000000E">
      <w:pPr>
        <w:shd w:fill="ffffff" w:val="clear"/>
        <w:bidi w:val="1"/>
        <w:spacing w:after="0" w:line="240" w:lineRule="auto"/>
        <w:jc w:val="both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bidi w:val="1"/>
        <w:spacing w:after="0" w:line="240" w:lineRule="auto"/>
        <w:ind w:firstLine="708"/>
        <w:jc w:val="both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1"/>
        </w:rPr>
        <w:t xml:space="preserve">يؤسفني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أخبركم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بأن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حي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..........................، 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قد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أصبح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محجا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للمتسكعين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مدمني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المخدرات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بشتى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أنواعها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حيث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يظلون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يتنقلون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بين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أبواب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المنازل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ابتداء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منتصف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الليل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حتى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الصباح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مشكلين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بذلك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تجمعات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تثير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خوف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الساكنة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حيث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يتبادلون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أطراف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الحديث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فيما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بينهم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تتحول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فيما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بعد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لصراخ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وسب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وشتم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وتبادل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للضرب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بقنينات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الخمر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شكل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رعبا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وهلعا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للصغار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قبل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الكبار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ولم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يقوى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سكان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الحي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مواجهتهم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مخافة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حدوث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يحمد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عقباه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0">
      <w:pPr>
        <w:shd w:fill="ffffff" w:val="clear"/>
        <w:bidi w:val="1"/>
        <w:spacing w:after="0" w:line="240" w:lineRule="auto"/>
        <w:ind w:firstLine="708"/>
        <w:jc w:val="both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bidi w:val="1"/>
        <w:spacing w:after="0" w:line="240" w:lineRule="auto"/>
        <w:ind w:firstLine="708"/>
        <w:jc w:val="both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1"/>
        </w:rPr>
        <w:t xml:space="preserve">ولعل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استمرار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الحي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هذه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الوضعية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سيدي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............. 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قد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يؤدي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بالسكان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للدخول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صراعات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مع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هؤلاء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الأشخاص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شأنه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يؤدي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لأضرار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جسيمة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قد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تؤدي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للضرب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والجرح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2">
      <w:pPr>
        <w:shd w:fill="ffffff" w:val="clear"/>
        <w:bidi w:val="1"/>
        <w:spacing w:after="0" w:line="240" w:lineRule="auto"/>
        <w:ind w:firstLine="708"/>
        <w:jc w:val="both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bidi w:val="1"/>
        <w:spacing w:after="0" w:line="240" w:lineRule="auto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ومن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أجـــــل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هـــــذا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bidi w:val="1"/>
        <w:spacing w:after="0" w:line="240" w:lineRule="auto"/>
        <w:ind w:firstLine="708"/>
        <w:jc w:val="both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1"/>
        </w:rPr>
        <w:t xml:space="preserve">أرجو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سيادتكم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التدخل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عاجلا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قصد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احتواء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المشكل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ورفع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الضرر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الذي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تسبب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فيه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هؤلاء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المتسكعين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15">
      <w:pPr>
        <w:shd w:fill="ffffff" w:val="clear"/>
        <w:bidi w:val="1"/>
        <w:spacing w:after="0" w:line="240" w:lineRule="auto"/>
        <w:ind w:firstLine="708"/>
        <w:jc w:val="both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bidi w:val="1"/>
        <w:spacing w:after="0" w:line="240" w:lineRule="auto"/>
        <w:ind w:firstLine="708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1"/>
        </w:rPr>
        <w:t xml:space="preserve">وفي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انتظار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ذلك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تقبلوا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سيدي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فائق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التقدير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والاحترام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7">
      <w:pPr>
        <w:shd w:fill="ffffff" w:val="clear"/>
        <w:bidi w:val="1"/>
        <w:spacing w:after="0" w:line="240" w:lineRule="auto"/>
        <w:jc w:val="both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bidi w:val="1"/>
        <w:spacing w:after="0" w:line="240" w:lineRule="auto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إمضـــاء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9">
      <w:pPr>
        <w:shd w:fill="ffffff" w:val="clear"/>
        <w:bidi w:val="1"/>
        <w:spacing w:after="0" w:line="360" w:lineRule="auto"/>
        <w:jc w:val="center"/>
        <w:rPr>
          <w:rFonts w:ascii="Arial" w:cs="Arial" w:eastAsia="Arial" w:hAnsi="Arial"/>
          <w:b w:val="1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bidi w:val="1"/>
        <w:spacing w:after="0" w:line="360" w:lineRule="auto"/>
        <w:jc w:val="center"/>
        <w:rPr>
          <w:rFonts w:ascii="Arial" w:cs="Arial" w:eastAsia="Arial" w:hAnsi="Arial"/>
          <w:b w:val="1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bidi w:val="1"/>
        <w:spacing w:after="0" w:line="360" w:lineRule="auto"/>
        <w:jc w:val="center"/>
        <w:rPr>
          <w:rFonts w:ascii="Arial" w:cs="Arial" w:eastAsia="Arial" w:hAnsi="Arial"/>
          <w:b w:val="1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bidi w:val="1"/>
        <w:spacing w:after="0" w:line="360" w:lineRule="auto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bidi w:val="1"/>
        <w:spacing w:after="0" w:line="360" w:lineRule="auto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شكاية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حول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إزعاج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الساكنة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طرف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بعض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المتسكعين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E">
      <w:pPr>
        <w:shd w:fill="ffffff" w:val="clear"/>
        <w:bidi w:val="1"/>
        <w:spacing w:after="0" w:line="36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1"/>
        </w:rPr>
        <w:t xml:space="preserve">التوقيعات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1"/>
        </w:rPr>
        <w:t xml:space="preserve">:</w:t>
      </w:r>
    </w:p>
    <w:tbl>
      <w:tblPr>
        <w:tblStyle w:val="Table1"/>
        <w:bidiVisual w:val="1"/>
        <w:tblW w:w="864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61"/>
        <w:gridCol w:w="2161"/>
        <w:gridCol w:w="2161"/>
        <w:gridCol w:w="2163"/>
        <w:tblGridChange w:id="0">
          <w:tblGrid>
            <w:gridCol w:w="2161"/>
            <w:gridCol w:w="2161"/>
            <w:gridCol w:w="2161"/>
            <w:gridCol w:w="2163"/>
          </w:tblGrid>
        </w:tblGridChange>
      </w:tblGrid>
      <w:tr>
        <w:trPr>
          <w:cantSplit w:val="0"/>
          <w:trHeight w:val="652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pStyle w:val="Heading3"/>
              <w:bidi w:val="1"/>
              <w:jc w:val="center"/>
              <w:rPr/>
            </w:pPr>
            <w:bookmarkStart w:colFirst="0" w:colLast="0" w:name="_heading=h.o9nk5ic4orf5" w:id="0"/>
            <w:bookmarkEnd w:id="0"/>
            <w:r w:rsidDel="00000000" w:rsidR="00000000" w:rsidRPr="00000000">
              <w:rPr>
                <w:rtl w:val="1"/>
              </w:rPr>
              <w:t xml:space="preserve">الاسم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الكامل</w:t>
            </w:r>
          </w:p>
        </w:tc>
        <w:tc>
          <w:tcPr/>
          <w:p w:rsidR="00000000" w:rsidDel="00000000" w:rsidP="00000000" w:rsidRDefault="00000000" w:rsidRPr="00000000" w14:paraId="00000020">
            <w:pPr>
              <w:pStyle w:val="Heading3"/>
              <w:bidi w:val="1"/>
              <w:jc w:val="center"/>
              <w:rPr/>
            </w:pPr>
            <w:bookmarkStart w:colFirst="0" w:colLast="0" w:name="_heading=h.hug0m8vfhgq1" w:id="1"/>
            <w:bookmarkEnd w:id="1"/>
            <w:r w:rsidDel="00000000" w:rsidR="00000000" w:rsidRPr="00000000">
              <w:rPr>
                <w:rtl w:val="1"/>
              </w:rPr>
              <w:t xml:space="preserve">رقم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بطاقة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التعريف</w:t>
            </w:r>
          </w:p>
        </w:tc>
        <w:tc>
          <w:tcPr/>
          <w:p w:rsidR="00000000" w:rsidDel="00000000" w:rsidP="00000000" w:rsidRDefault="00000000" w:rsidRPr="00000000" w14:paraId="00000021">
            <w:pPr>
              <w:pStyle w:val="Heading3"/>
              <w:bidi w:val="1"/>
              <w:jc w:val="center"/>
              <w:rPr/>
            </w:pPr>
            <w:bookmarkStart w:colFirst="0" w:colLast="0" w:name="_heading=h.1tc94mmk9sia" w:id="2"/>
            <w:bookmarkEnd w:id="2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العنوان</w:t>
            </w:r>
          </w:p>
        </w:tc>
        <w:tc>
          <w:tcPr/>
          <w:p w:rsidR="00000000" w:rsidDel="00000000" w:rsidP="00000000" w:rsidRDefault="00000000" w:rsidRPr="00000000" w14:paraId="00000022">
            <w:pPr>
              <w:pStyle w:val="Heading3"/>
              <w:bidi w:val="1"/>
              <w:jc w:val="center"/>
              <w:rPr/>
            </w:pPr>
            <w:bookmarkStart w:colFirst="0" w:colLast="0" w:name="_heading=h.a1h4ksrb646" w:id="3"/>
            <w:bookmarkEnd w:id="3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التوقيع</w:t>
            </w:r>
          </w:p>
        </w:tc>
      </w:tr>
      <w:tr>
        <w:trPr>
          <w:cantSplit w:val="0"/>
          <w:trHeight w:val="652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2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2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2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2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2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2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2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2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2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2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2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2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bidi w:val="1"/>
              <w:spacing w:line="360" w:lineRule="auto"/>
              <w:jc w:val="center"/>
              <w:rPr>
                <w:rFonts w:ascii="Oi" w:cs="Oi" w:eastAsia="Oi" w:hAnsi="O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bidi w:val="1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993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Oi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Grilledutableau">
    <w:name w:val="Table Grid"/>
    <w:basedOn w:val="TableauNormal"/>
    <w:uiPriority w:val="59"/>
    <w:rsid w:val="00FE09D2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i-regular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ssmc2T8JmS/hyIP7xyC8Wt31kw==">CgMxLjAyDmgubzluazVpYzRvcmY1Mg5oLmh1ZzBtOHZmaGdxMTIOaC4xdGM5NG1tazlzaWEyDWguYTFoNGtzcmI2NDY4AHIhMTFickZuX05zc0xDbDg5Wm1jUjBUSW1yOGJ4OE5YMVI2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2020-01-27T13:03:00Z</dcterms:created>
  <dc:creator>HP</dc:creator>
</cp:coreProperties>
</file>